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9A" w:rsidRPr="00375B63" w:rsidRDefault="00DE009A" w:rsidP="00375B6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375B63">
        <w:rPr>
          <w:rFonts w:ascii="Times New Roman" w:eastAsiaTheme="minorEastAsia" w:hAnsi="Times New Roman" w:cs="Times New Roman"/>
          <w:b/>
          <w:bCs/>
          <w:lang w:eastAsia="ru-RU"/>
        </w:rPr>
        <w:t>ДОГОВОР №</w:t>
      </w:r>
      <w:r w:rsidR="008A7B8E" w:rsidRPr="00375B63">
        <w:rPr>
          <w:rFonts w:ascii="Times New Roman" w:eastAsiaTheme="minorEastAsia" w:hAnsi="Times New Roman" w:cs="Times New Roman"/>
          <w:b/>
          <w:bCs/>
          <w:u w:val="single"/>
          <w:lang w:eastAsia="ru-RU"/>
        </w:rPr>
        <w:fldChar w:fldCharType="begin">
          <w:ffData>
            <w:name w:val="ТекстовоеПоле1"/>
            <w:enabled/>
            <w:calcOnExit w:val="0"/>
            <w:textInput/>
          </w:ffData>
        </w:fldChar>
      </w:r>
      <w:bookmarkStart w:id="0" w:name="ТекстовоеПоле1"/>
      <w:r w:rsidR="008A7B8E" w:rsidRPr="00375B63">
        <w:rPr>
          <w:rFonts w:ascii="Times New Roman" w:eastAsiaTheme="minorEastAsia" w:hAnsi="Times New Roman" w:cs="Times New Roman"/>
          <w:b/>
          <w:bCs/>
          <w:u w:val="single"/>
          <w:lang w:eastAsia="ru-RU"/>
        </w:rPr>
        <w:instrText xml:space="preserve"> FORMTEXT </w:instrText>
      </w:r>
      <w:r w:rsidR="008A7B8E" w:rsidRPr="00375B63">
        <w:rPr>
          <w:rFonts w:ascii="Times New Roman" w:eastAsiaTheme="minorEastAsia" w:hAnsi="Times New Roman" w:cs="Times New Roman"/>
          <w:b/>
          <w:bCs/>
          <w:u w:val="single"/>
          <w:lang w:eastAsia="ru-RU"/>
        </w:rPr>
      </w:r>
      <w:r w:rsidR="008A7B8E" w:rsidRPr="00375B63">
        <w:rPr>
          <w:rFonts w:ascii="Times New Roman" w:eastAsiaTheme="minorEastAsia" w:hAnsi="Times New Roman" w:cs="Times New Roman"/>
          <w:b/>
          <w:bCs/>
          <w:u w:val="single"/>
          <w:lang w:eastAsia="ru-RU"/>
        </w:rPr>
        <w:fldChar w:fldCharType="separate"/>
      </w:r>
      <w:r w:rsidR="0004666C" w:rsidRPr="00375B63">
        <w:rPr>
          <w:rFonts w:ascii="Times New Roman" w:eastAsiaTheme="minorEastAsia" w:hAnsi="Times New Roman" w:cs="Times New Roman"/>
          <w:b/>
          <w:bCs/>
          <w:u w:val="single"/>
          <w:lang w:eastAsia="ru-RU"/>
        </w:rPr>
        <w:t> </w:t>
      </w:r>
      <w:r w:rsidR="0004666C" w:rsidRPr="00375B63">
        <w:rPr>
          <w:rFonts w:ascii="Times New Roman" w:eastAsiaTheme="minorEastAsia" w:hAnsi="Times New Roman" w:cs="Times New Roman"/>
          <w:b/>
          <w:bCs/>
          <w:u w:val="single"/>
          <w:lang w:eastAsia="ru-RU"/>
        </w:rPr>
        <w:t> </w:t>
      </w:r>
      <w:r w:rsidR="0004666C" w:rsidRPr="00375B63">
        <w:rPr>
          <w:rFonts w:ascii="Times New Roman" w:eastAsiaTheme="minorEastAsia" w:hAnsi="Times New Roman" w:cs="Times New Roman"/>
          <w:b/>
          <w:bCs/>
          <w:u w:val="single"/>
          <w:lang w:eastAsia="ru-RU"/>
        </w:rPr>
        <w:t> </w:t>
      </w:r>
      <w:r w:rsidR="0004666C" w:rsidRPr="00375B63">
        <w:rPr>
          <w:rFonts w:ascii="Times New Roman" w:eastAsiaTheme="minorEastAsia" w:hAnsi="Times New Roman" w:cs="Times New Roman"/>
          <w:b/>
          <w:bCs/>
          <w:u w:val="single"/>
          <w:lang w:eastAsia="ru-RU"/>
        </w:rPr>
        <w:t> </w:t>
      </w:r>
      <w:r w:rsidR="0004666C" w:rsidRPr="00375B63">
        <w:rPr>
          <w:rFonts w:ascii="Times New Roman" w:eastAsiaTheme="minorEastAsia" w:hAnsi="Times New Roman" w:cs="Times New Roman"/>
          <w:b/>
          <w:bCs/>
          <w:u w:val="single"/>
          <w:lang w:eastAsia="ru-RU"/>
        </w:rPr>
        <w:t> </w:t>
      </w:r>
      <w:r w:rsidR="008A7B8E" w:rsidRPr="00375B63">
        <w:rPr>
          <w:rFonts w:ascii="Times New Roman" w:eastAsiaTheme="minorEastAsia" w:hAnsi="Times New Roman" w:cs="Times New Roman"/>
          <w:b/>
          <w:bCs/>
          <w:u w:val="single"/>
          <w:lang w:eastAsia="ru-RU"/>
        </w:rPr>
        <w:fldChar w:fldCharType="end"/>
      </w:r>
      <w:bookmarkEnd w:id="0"/>
    </w:p>
    <w:p w:rsidR="00DE009A" w:rsidRPr="00375B63" w:rsidRDefault="00DE009A" w:rsidP="00375B63">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75B63">
        <w:rPr>
          <w:rFonts w:ascii="Times New Roman" w:eastAsiaTheme="minorEastAsia" w:hAnsi="Times New Roman" w:cs="Times New Roman"/>
          <w:b/>
          <w:lang w:eastAsia="ru-RU"/>
        </w:rPr>
        <w:t>о предоставлении права использования произведения</w:t>
      </w:r>
      <w:r w:rsidR="00EE698A" w:rsidRPr="00375B63">
        <w:rPr>
          <w:rFonts w:ascii="Times New Roman" w:eastAsiaTheme="minorEastAsia" w:hAnsi="Times New Roman" w:cs="Times New Roman"/>
          <w:b/>
          <w:lang w:eastAsia="ru-RU"/>
        </w:rPr>
        <w:t xml:space="preserve"> </w:t>
      </w:r>
      <w:r w:rsidR="009E2A1C" w:rsidRPr="00375B63">
        <w:rPr>
          <w:rFonts w:ascii="Times New Roman" w:eastAsiaTheme="minorEastAsia" w:hAnsi="Times New Roman" w:cs="Times New Roman"/>
          <w:b/>
          <w:lang w:eastAsia="ru-RU"/>
        </w:rPr>
        <w:br/>
      </w:r>
      <w:r w:rsidRPr="00375B63">
        <w:rPr>
          <w:rFonts w:ascii="Times New Roman" w:eastAsiaTheme="minorEastAsia" w:hAnsi="Times New Roman" w:cs="Times New Roman"/>
          <w:b/>
          <w:lang w:eastAsia="ru-RU"/>
        </w:rPr>
        <w:t>на неисключительной основе</w:t>
      </w:r>
    </w:p>
    <w:p w:rsidR="00DE009A" w:rsidRPr="00375B63" w:rsidRDefault="00DE009A" w:rsidP="00375B63">
      <w:pPr>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г. Иркутск                                                                   </w:t>
      </w:r>
      <w:r w:rsidR="00EE698A" w:rsidRPr="00375B63">
        <w:rPr>
          <w:rFonts w:ascii="Times New Roman" w:eastAsia="Times New Roman" w:hAnsi="Times New Roman" w:cs="Times New Roman"/>
          <w:lang w:eastAsia="ru-RU"/>
        </w:rPr>
        <w:t xml:space="preserve">                              </w:t>
      </w:r>
      <w:r w:rsidRPr="00375B63">
        <w:rPr>
          <w:rFonts w:ascii="Times New Roman" w:eastAsia="Times New Roman" w:hAnsi="Times New Roman" w:cs="Times New Roman"/>
          <w:lang w:eastAsia="ru-RU"/>
        </w:rPr>
        <w:t xml:space="preserve">      </w:t>
      </w:r>
      <w:r w:rsidR="00375B63">
        <w:rPr>
          <w:rFonts w:ascii="Times New Roman" w:eastAsia="Times New Roman" w:hAnsi="Times New Roman" w:cs="Times New Roman"/>
          <w:lang w:eastAsia="ru-RU"/>
        </w:rPr>
        <w:t xml:space="preserve">                                 </w:t>
      </w:r>
      <w:r w:rsidRPr="00375B63">
        <w:rPr>
          <w:rFonts w:ascii="Times New Roman" w:eastAsia="Times New Roman" w:hAnsi="Times New Roman" w:cs="Times New Roman"/>
          <w:lang w:eastAsia="ru-RU"/>
        </w:rPr>
        <w:t xml:space="preserve">     </w:t>
      </w:r>
      <w:proofErr w:type="gramStart"/>
      <w:r w:rsidRPr="00375B63">
        <w:rPr>
          <w:rFonts w:ascii="Times New Roman" w:eastAsia="Times New Roman" w:hAnsi="Times New Roman" w:cs="Times New Roman"/>
          <w:lang w:eastAsia="ru-RU"/>
        </w:rPr>
        <w:t xml:space="preserve">   «</w:t>
      </w:r>
      <w:proofErr w:type="gramEnd"/>
      <w:r w:rsidR="00037E71" w:rsidRPr="00375B63">
        <w:rPr>
          <w:rFonts w:ascii="Times New Roman" w:eastAsia="Times New Roman" w:hAnsi="Times New Roman" w:cs="Times New Roman"/>
          <w:u w:val="single"/>
          <w:lang w:eastAsia="ru-RU"/>
        </w:rPr>
        <w:fldChar w:fldCharType="begin">
          <w:ffData>
            <w:name w:val="ТекстовоеПоле2"/>
            <w:enabled/>
            <w:calcOnExit w:val="0"/>
            <w:textInput>
              <w:type w:val="number"/>
              <w:maxLength w:val="2"/>
            </w:textInput>
          </w:ffData>
        </w:fldChar>
      </w:r>
      <w:bookmarkStart w:id="1" w:name="ТекстовоеПоле2"/>
      <w:r w:rsidR="00037E71" w:rsidRPr="00375B63">
        <w:rPr>
          <w:rFonts w:ascii="Times New Roman" w:eastAsia="Times New Roman" w:hAnsi="Times New Roman" w:cs="Times New Roman"/>
          <w:u w:val="single"/>
          <w:lang w:eastAsia="ru-RU"/>
        </w:rPr>
        <w:instrText xml:space="preserve"> FORMTEXT </w:instrText>
      </w:r>
      <w:r w:rsidR="00037E71" w:rsidRPr="00375B63">
        <w:rPr>
          <w:rFonts w:ascii="Times New Roman" w:eastAsia="Times New Roman" w:hAnsi="Times New Roman" w:cs="Times New Roman"/>
          <w:u w:val="single"/>
          <w:lang w:eastAsia="ru-RU"/>
        </w:rPr>
      </w:r>
      <w:r w:rsidR="00037E71" w:rsidRPr="00375B63">
        <w:rPr>
          <w:rFonts w:ascii="Times New Roman" w:eastAsia="Times New Roman" w:hAnsi="Times New Roman" w:cs="Times New Roman"/>
          <w:u w:val="single"/>
          <w:lang w:eastAsia="ru-RU"/>
        </w:rPr>
        <w:fldChar w:fldCharType="separate"/>
      </w:r>
      <w:r w:rsidR="0004666C" w:rsidRPr="00375B63">
        <w:rPr>
          <w:rFonts w:ascii="Times New Roman" w:eastAsia="Times New Roman" w:hAnsi="Times New Roman" w:cs="Times New Roman"/>
          <w:u w:val="single"/>
          <w:lang w:eastAsia="ru-RU"/>
        </w:rPr>
        <w:t> </w:t>
      </w:r>
      <w:r w:rsidR="0004666C" w:rsidRPr="00375B63">
        <w:rPr>
          <w:rFonts w:ascii="Times New Roman" w:eastAsia="Times New Roman" w:hAnsi="Times New Roman" w:cs="Times New Roman"/>
          <w:u w:val="single"/>
          <w:lang w:eastAsia="ru-RU"/>
        </w:rPr>
        <w:t> </w:t>
      </w:r>
      <w:r w:rsidR="00037E71" w:rsidRPr="00375B63">
        <w:rPr>
          <w:rFonts w:ascii="Times New Roman" w:eastAsia="Times New Roman" w:hAnsi="Times New Roman" w:cs="Times New Roman"/>
          <w:u w:val="single"/>
          <w:lang w:eastAsia="ru-RU"/>
        </w:rPr>
        <w:fldChar w:fldCharType="end"/>
      </w:r>
      <w:bookmarkEnd w:id="1"/>
      <w:r w:rsidRPr="00375B63">
        <w:rPr>
          <w:rFonts w:ascii="Times New Roman" w:eastAsia="Times New Roman" w:hAnsi="Times New Roman" w:cs="Times New Roman"/>
          <w:lang w:eastAsia="ru-RU"/>
        </w:rPr>
        <w:t xml:space="preserve">» </w:t>
      </w:r>
      <w:r w:rsidR="008A7B8E" w:rsidRPr="00375B63">
        <w:rPr>
          <w:rFonts w:ascii="Times New Roman" w:eastAsia="Times New Roman" w:hAnsi="Times New Roman" w:cs="Times New Roman"/>
          <w:u w:val="single"/>
          <w:lang w:eastAsia="ru-RU"/>
        </w:rPr>
        <w:fldChar w:fldCharType="begin">
          <w:ffData>
            <w:name w:val="ТекстовоеПоле3"/>
            <w:enabled/>
            <w:calcOnExit w:val="0"/>
            <w:textInput>
              <w:format w:val="Все строчные"/>
            </w:textInput>
          </w:ffData>
        </w:fldChar>
      </w:r>
      <w:bookmarkStart w:id="2" w:name="ТекстовоеПоле3"/>
      <w:r w:rsidR="008A7B8E" w:rsidRPr="00375B63">
        <w:rPr>
          <w:rFonts w:ascii="Times New Roman" w:eastAsia="Times New Roman" w:hAnsi="Times New Roman" w:cs="Times New Roman"/>
          <w:u w:val="single"/>
          <w:lang w:eastAsia="ru-RU"/>
        </w:rPr>
        <w:instrText xml:space="preserve"> FORMTEXT </w:instrText>
      </w:r>
      <w:r w:rsidR="008A7B8E" w:rsidRPr="00375B63">
        <w:rPr>
          <w:rFonts w:ascii="Times New Roman" w:eastAsia="Times New Roman" w:hAnsi="Times New Roman" w:cs="Times New Roman"/>
          <w:u w:val="single"/>
          <w:lang w:eastAsia="ru-RU"/>
        </w:rPr>
      </w:r>
      <w:r w:rsidR="008A7B8E" w:rsidRPr="00375B63">
        <w:rPr>
          <w:rFonts w:ascii="Times New Roman" w:eastAsia="Times New Roman" w:hAnsi="Times New Roman" w:cs="Times New Roman"/>
          <w:u w:val="single"/>
          <w:lang w:eastAsia="ru-RU"/>
        </w:rPr>
        <w:fldChar w:fldCharType="separate"/>
      </w:r>
      <w:r w:rsidR="0004666C" w:rsidRPr="00375B63">
        <w:rPr>
          <w:rFonts w:ascii="Times New Roman" w:eastAsia="Times New Roman" w:hAnsi="Times New Roman" w:cs="Times New Roman"/>
          <w:u w:val="single"/>
          <w:lang w:eastAsia="ru-RU"/>
        </w:rPr>
        <w:t> </w:t>
      </w:r>
      <w:r w:rsidR="0004666C" w:rsidRPr="00375B63">
        <w:rPr>
          <w:rFonts w:ascii="Times New Roman" w:eastAsia="Times New Roman" w:hAnsi="Times New Roman" w:cs="Times New Roman"/>
          <w:u w:val="single"/>
          <w:lang w:eastAsia="ru-RU"/>
        </w:rPr>
        <w:t> </w:t>
      </w:r>
      <w:r w:rsidR="0004666C" w:rsidRPr="00375B63">
        <w:rPr>
          <w:rFonts w:ascii="Times New Roman" w:eastAsia="Times New Roman" w:hAnsi="Times New Roman" w:cs="Times New Roman"/>
          <w:u w:val="single"/>
          <w:lang w:eastAsia="ru-RU"/>
        </w:rPr>
        <w:t> </w:t>
      </w:r>
      <w:r w:rsidR="0004666C" w:rsidRPr="00375B63">
        <w:rPr>
          <w:rFonts w:ascii="Times New Roman" w:eastAsia="Times New Roman" w:hAnsi="Times New Roman" w:cs="Times New Roman"/>
          <w:u w:val="single"/>
          <w:lang w:eastAsia="ru-RU"/>
        </w:rPr>
        <w:t> </w:t>
      </w:r>
      <w:r w:rsidR="0004666C" w:rsidRPr="00375B63">
        <w:rPr>
          <w:rFonts w:ascii="Times New Roman" w:eastAsia="Times New Roman" w:hAnsi="Times New Roman" w:cs="Times New Roman"/>
          <w:u w:val="single"/>
          <w:lang w:eastAsia="ru-RU"/>
        </w:rPr>
        <w:t> </w:t>
      </w:r>
      <w:r w:rsidR="008A7B8E" w:rsidRPr="00375B63">
        <w:rPr>
          <w:rFonts w:ascii="Times New Roman" w:eastAsia="Times New Roman" w:hAnsi="Times New Roman" w:cs="Times New Roman"/>
          <w:u w:val="single"/>
          <w:lang w:eastAsia="ru-RU"/>
        </w:rPr>
        <w:fldChar w:fldCharType="end"/>
      </w:r>
      <w:bookmarkEnd w:id="2"/>
      <w:r w:rsidRPr="00375B63">
        <w:rPr>
          <w:rFonts w:ascii="Times New Roman" w:eastAsia="Times New Roman" w:hAnsi="Times New Roman" w:cs="Times New Roman"/>
          <w:lang w:eastAsia="ru-RU"/>
        </w:rPr>
        <w:t xml:space="preserve"> 20</w:t>
      </w:r>
      <w:r w:rsidR="008A7B8E" w:rsidRPr="00375B63">
        <w:rPr>
          <w:rFonts w:ascii="Times New Roman" w:eastAsia="Times New Roman" w:hAnsi="Times New Roman" w:cs="Times New Roman"/>
          <w:u w:val="single"/>
          <w:lang w:eastAsia="ru-RU"/>
        </w:rPr>
        <w:fldChar w:fldCharType="begin">
          <w:ffData>
            <w:name w:val="ТекстовоеПоле4"/>
            <w:enabled/>
            <w:calcOnExit w:val="0"/>
            <w:textInput>
              <w:type w:val="number"/>
              <w:default w:val="17"/>
              <w:maxLength w:val="2"/>
              <w:format w:val="0"/>
            </w:textInput>
          </w:ffData>
        </w:fldChar>
      </w:r>
      <w:bookmarkStart w:id="3" w:name="ТекстовоеПоле4"/>
      <w:r w:rsidR="008A7B8E" w:rsidRPr="00375B63">
        <w:rPr>
          <w:rFonts w:ascii="Times New Roman" w:eastAsia="Times New Roman" w:hAnsi="Times New Roman" w:cs="Times New Roman"/>
          <w:u w:val="single"/>
          <w:lang w:eastAsia="ru-RU"/>
        </w:rPr>
        <w:instrText xml:space="preserve"> FORMTEXT </w:instrText>
      </w:r>
      <w:r w:rsidR="008A7B8E" w:rsidRPr="00375B63">
        <w:rPr>
          <w:rFonts w:ascii="Times New Roman" w:eastAsia="Times New Roman" w:hAnsi="Times New Roman" w:cs="Times New Roman"/>
          <w:u w:val="single"/>
          <w:lang w:eastAsia="ru-RU"/>
        </w:rPr>
      </w:r>
      <w:r w:rsidR="008A7B8E" w:rsidRPr="00375B63">
        <w:rPr>
          <w:rFonts w:ascii="Times New Roman" w:eastAsia="Times New Roman" w:hAnsi="Times New Roman" w:cs="Times New Roman"/>
          <w:u w:val="single"/>
          <w:lang w:eastAsia="ru-RU"/>
        </w:rPr>
        <w:fldChar w:fldCharType="separate"/>
      </w:r>
      <w:r w:rsidR="0004666C" w:rsidRPr="00375B63">
        <w:rPr>
          <w:rFonts w:ascii="Times New Roman" w:eastAsia="Times New Roman" w:hAnsi="Times New Roman" w:cs="Times New Roman"/>
          <w:u w:val="single"/>
          <w:lang w:eastAsia="ru-RU"/>
        </w:rPr>
        <w:t> </w:t>
      </w:r>
      <w:r w:rsidR="0004666C" w:rsidRPr="00375B63">
        <w:rPr>
          <w:rFonts w:ascii="Times New Roman" w:eastAsia="Times New Roman" w:hAnsi="Times New Roman" w:cs="Times New Roman"/>
          <w:u w:val="single"/>
          <w:lang w:eastAsia="ru-RU"/>
        </w:rPr>
        <w:t> </w:t>
      </w:r>
      <w:r w:rsidR="008A7B8E" w:rsidRPr="00375B63">
        <w:rPr>
          <w:rFonts w:ascii="Times New Roman" w:eastAsia="Times New Roman" w:hAnsi="Times New Roman" w:cs="Times New Roman"/>
          <w:u w:val="single"/>
          <w:lang w:eastAsia="ru-RU"/>
        </w:rPr>
        <w:fldChar w:fldCharType="end"/>
      </w:r>
      <w:bookmarkEnd w:id="3"/>
      <w:r w:rsidRPr="00375B63">
        <w:rPr>
          <w:rFonts w:ascii="Times New Roman" w:eastAsia="Times New Roman" w:hAnsi="Times New Roman" w:cs="Times New Roman"/>
          <w:lang w:eastAsia="ru-RU"/>
        </w:rPr>
        <w:t xml:space="preserve"> г</w:t>
      </w:r>
      <w:r w:rsidR="00512959" w:rsidRPr="00375B63">
        <w:rPr>
          <w:rFonts w:ascii="Times New Roman" w:eastAsia="Times New Roman" w:hAnsi="Times New Roman" w:cs="Times New Roman"/>
          <w:lang w:eastAsia="ru-RU"/>
        </w:rPr>
        <w:t>.</w:t>
      </w:r>
    </w:p>
    <w:p w:rsidR="00DE009A" w:rsidRPr="00375B63" w:rsidRDefault="00DE009A" w:rsidP="00A3779D">
      <w:pPr>
        <w:tabs>
          <w:tab w:val="right" w:leader="underscore" w:pos="10915"/>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именуемое в дальнейшем «Университет», в лице </w:t>
      </w:r>
      <w:r w:rsidR="00A3779D" w:rsidRPr="00A3779D">
        <w:rPr>
          <w:rFonts w:ascii="Times New Roman" w:eastAsia="Times New Roman" w:hAnsi="Times New Roman" w:cs="Times New Roman"/>
          <w:lang w:eastAsia="ru-RU"/>
        </w:rPr>
        <w:t>начальника учебно-методического управления</w:t>
      </w:r>
      <w:r w:rsidR="00A3779D" w:rsidRPr="00A3779D">
        <w:rPr>
          <w:rFonts w:ascii="Times New Roman" w:eastAsia="Times New Roman" w:hAnsi="Times New Roman" w:cs="Times New Roman"/>
          <w:lang w:eastAsia="ru-RU"/>
        </w:rPr>
        <w:t xml:space="preserve"> </w:t>
      </w:r>
      <w:r w:rsidR="00A3779D" w:rsidRPr="00A3779D">
        <w:rPr>
          <w:rFonts w:ascii="Times New Roman" w:eastAsia="Times New Roman" w:hAnsi="Times New Roman" w:cs="Times New Roman"/>
          <w:lang w:eastAsia="ru-RU"/>
        </w:rPr>
        <w:t>Смирнова Владимира Владимировича, действующего на основании доверенности</w:t>
      </w:r>
      <w:r w:rsidR="00A3779D" w:rsidRPr="00A3779D">
        <w:rPr>
          <w:rFonts w:ascii="Times New Roman" w:eastAsia="Times New Roman" w:hAnsi="Times New Roman" w:cs="Times New Roman"/>
          <w:lang w:eastAsia="ru-RU"/>
        </w:rPr>
        <w:t xml:space="preserve"> </w:t>
      </w:r>
      <w:r w:rsidR="00A3779D" w:rsidRPr="00A3779D">
        <w:rPr>
          <w:rFonts w:ascii="Times New Roman" w:eastAsia="Times New Roman" w:hAnsi="Times New Roman" w:cs="Times New Roman"/>
          <w:lang w:eastAsia="ru-RU"/>
        </w:rPr>
        <w:t>№ 32/34 от 01.02.2018 г.</w:t>
      </w:r>
      <w:r w:rsidRPr="00375B63">
        <w:rPr>
          <w:rFonts w:ascii="Times New Roman" w:eastAsia="Times New Roman" w:hAnsi="Times New Roman" w:cs="Times New Roman"/>
          <w:lang w:eastAsia="ru-RU"/>
        </w:rPr>
        <w:t>,</w:t>
      </w:r>
      <w:r w:rsidR="00512959" w:rsidRPr="00375B63">
        <w:rPr>
          <w:rFonts w:ascii="Times New Roman" w:eastAsia="Times New Roman" w:hAnsi="Times New Roman" w:cs="Times New Roman"/>
          <w:lang w:eastAsia="ru-RU"/>
        </w:rPr>
        <w:t xml:space="preserve"> </w:t>
      </w:r>
      <w:r w:rsidRPr="00375B63">
        <w:rPr>
          <w:rFonts w:ascii="Times New Roman" w:eastAsia="Times New Roman" w:hAnsi="Times New Roman" w:cs="Times New Roman"/>
          <w:lang w:eastAsia="ru-RU"/>
        </w:rPr>
        <w:t>и</w:t>
      </w:r>
      <w:r w:rsidR="008A7B8E" w:rsidRPr="00375B63">
        <w:rPr>
          <w:rFonts w:ascii="Times New Roman" w:eastAsia="Times New Roman" w:hAnsi="Times New Roman" w:cs="Times New Roman"/>
          <w:b/>
          <w:lang w:eastAsia="ru-RU"/>
        </w:rPr>
        <w:t>,</w:t>
      </w:r>
      <w:r w:rsidRPr="00375B63">
        <w:rPr>
          <w:rFonts w:ascii="Times New Roman" w:eastAsia="Times New Roman" w:hAnsi="Times New Roman" w:cs="Times New Roman"/>
          <w:b/>
          <w:lang w:eastAsia="ru-RU"/>
        </w:rPr>
        <w:t xml:space="preserve"> </w:t>
      </w:r>
      <w:r w:rsidR="009E2A1C" w:rsidRPr="00375B63">
        <w:rPr>
          <w:rFonts w:ascii="Times New Roman" w:eastAsia="Times New Roman" w:hAnsi="Times New Roman" w:cs="Times New Roman"/>
          <w:u w:val="single"/>
          <w:lang w:eastAsia="ru-RU"/>
        </w:rPr>
        <w:fldChar w:fldCharType="begin">
          <w:ffData>
            <w:name w:val="ТекстовоеПоле5"/>
            <w:enabled/>
            <w:calcOnExit w:val="0"/>
            <w:textInput>
              <w:default w:val="Фамилия Имя Отчество"/>
            </w:textInput>
          </w:ffData>
        </w:fldChar>
      </w:r>
      <w:bookmarkStart w:id="4" w:name="ТекстовоеПоле5"/>
      <w:r w:rsidR="009E2A1C" w:rsidRPr="00375B63">
        <w:rPr>
          <w:rFonts w:ascii="Times New Roman" w:eastAsia="Times New Roman" w:hAnsi="Times New Roman" w:cs="Times New Roman"/>
          <w:u w:val="single"/>
          <w:lang w:eastAsia="ru-RU"/>
        </w:rPr>
        <w:instrText xml:space="preserve"> FORMTEXT </w:instrText>
      </w:r>
      <w:r w:rsidR="009E2A1C" w:rsidRPr="00375B63">
        <w:rPr>
          <w:rFonts w:ascii="Times New Roman" w:eastAsia="Times New Roman" w:hAnsi="Times New Roman" w:cs="Times New Roman"/>
          <w:u w:val="single"/>
          <w:lang w:eastAsia="ru-RU"/>
        </w:rPr>
      </w:r>
      <w:r w:rsidR="009E2A1C" w:rsidRPr="00375B63">
        <w:rPr>
          <w:rFonts w:ascii="Times New Roman" w:eastAsia="Times New Roman" w:hAnsi="Times New Roman" w:cs="Times New Roman"/>
          <w:u w:val="single"/>
          <w:lang w:eastAsia="ru-RU"/>
        </w:rPr>
        <w:fldChar w:fldCharType="separate"/>
      </w:r>
      <w:r w:rsidR="009E2A1C" w:rsidRPr="00375B63">
        <w:rPr>
          <w:rFonts w:ascii="Times New Roman" w:eastAsia="Times New Roman" w:hAnsi="Times New Roman" w:cs="Times New Roman"/>
          <w:noProof/>
          <w:u w:val="single"/>
          <w:lang w:eastAsia="ru-RU"/>
        </w:rPr>
        <w:t>Фамилия Имя Отчество</w:t>
      </w:r>
      <w:r w:rsidR="009E2A1C" w:rsidRPr="00375B63">
        <w:rPr>
          <w:rFonts w:ascii="Times New Roman" w:eastAsia="Times New Roman" w:hAnsi="Times New Roman" w:cs="Times New Roman"/>
          <w:u w:val="single"/>
          <w:lang w:eastAsia="ru-RU"/>
        </w:rPr>
        <w:fldChar w:fldCharType="end"/>
      </w:r>
      <w:bookmarkEnd w:id="4"/>
      <w:r w:rsidR="00EE698A" w:rsidRPr="00375B63">
        <w:rPr>
          <w:rFonts w:ascii="Times New Roman" w:eastAsia="Times New Roman" w:hAnsi="Times New Roman" w:cs="Times New Roman"/>
          <w:lang w:eastAsia="ru-RU"/>
        </w:rPr>
        <w:t xml:space="preserve"> </w:t>
      </w:r>
      <w:r w:rsidRPr="00375B63">
        <w:rPr>
          <w:rFonts w:ascii="Times New Roman" w:eastAsia="Times New Roman" w:hAnsi="Times New Roman" w:cs="Times New Roman"/>
          <w:lang w:eastAsia="ru-RU"/>
        </w:rPr>
        <w:t>с другой стороны, именуемый в дальнейшем «Автор», именуемые вместе "Стороны", а по отдельности "Сторона" заключили настоящий договор (далее - Договор) о нижеследующем.</w:t>
      </w:r>
    </w:p>
    <w:p w:rsidR="00DE009A" w:rsidRPr="00375B63" w:rsidRDefault="00DE009A" w:rsidP="00375B63">
      <w:pPr>
        <w:pStyle w:val="a3"/>
        <w:numPr>
          <w:ilvl w:val="0"/>
          <w:numId w:val="6"/>
        </w:numPr>
        <w:tabs>
          <w:tab w:val="left" w:pos="3544"/>
        </w:tabs>
        <w:autoSpaceDE w:val="0"/>
        <w:autoSpaceDN w:val="0"/>
        <w:adjustRightInd w:val="0"/>
        <w:spacing w:after="0" w:line="240" w:lineRule="auto"/>
        <w:jc w:val="center"/>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ПРЕДМЕТ ДОГОВОРА</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1.1. Автор безвозмездно предоставляет Университету неисключительное право на использование следующего(-их) произведения(-ий): </w:t>
      </w:r>
    </w:p>
    <w:tbl>
      <w:tblPr>
        <w:tblStyle w:val="a4"/>
        <w:tblW w:w="9746" w:type="dxa"/>
        <w:tblInd w:w="108" w:type="dxa"/>
        <w:tblLook w:val="04A0" w:firstRow="1" w:lastRow="0" w:firstColumn="1" w:lastColumn="0" w:noHBand="0" w:noVBand="1"/>
      </w:tblPr>
      <w:tblGrid>
        <w:gridCol w:w="381"/>
        <w:gridCol w:w="9365"/>
      </w:tblGrid>
      <w:tr w:rsidR="00F1429C" w:rsidRPr="00375B63" w:rsidTr="00F1429C">
        <w:trPr>
          <w:trHeight w:val="454"/>
        </w:trPr>
        <w:tc>
          <w:tcPr>
            <w:tcW w:w="281" w:type="dxa"/>
            <w:tcBorders>
              <w:top w:val="nil"/>
              <w:left w:val="nil"/>
              <w:bottom w:val="nil"/>
              <w:right w:val="nil"/>
            </w:tcBorders>
          </w:tcPr>
          <w:p w:rsidR="00DE009A" w:rsidRPr="00375B63" w:rsidRDefault="00DE009A" w:rsidP="00375B63">
            <w:pPr>
              <w:widowControl w:val="0"/>
              <w:autoSpaceDE w:val="0"/>
              <w:autoSpaceDN w:val="0"/>
              <w:adjustRightInd w:val="0"/>
              <w:jc w:val="both"/>
              <w:rPr>
                <w:sz w:val="22"/>
                <w:szCs w:val="22"/>
              </w:rPr>
            </w:pPr>
            <w:r w:rsidRPr="00375B63">
              <w:rPr>
                <w:sz w:val="22"/>
                <w:szCs w:val="22"/>
              </w:rPr>
              <w:t>1.</w:t>
            </w:r>
          </w:p>
        </w:tc>
        <w:tc>
          <w:tcPr>
            <w:tcW w:w="9411" w:type="dxa"/>
            <w:tcBorders>
              <w:top w:val="nil"/>
              <w:left w:val="nil"/>
              <w:right w:val="nil"/>
            </w:tcBorders>
          </w:tcPr>
          <w:p w:rsidR="00DE009A" w:rsidRPr="00375B63" w:rsidRDefault="006A25F4" w:rsidP="00375B63">
            <w:pPr>
              <w:widowControl w:val="0"/>
              <w:autoSpaceDE w:val="0"/>
              <w:autoSpaceDN w:val="0"/>
              <w:adjustRightInd w:val="0"/>
              <w:jc w:val="both"/>
              <w:rPr>
                <w:sz w:val="22"/>
                <w:szCs w:val="22"/>
              </w:rPr>
            </w:pPr>
            <w:r w:rsidRPr="00375B63">
              <w:fldChar w:fldCharType="begin">
                <w:ffData>
                  <w:name w:val="ТекстовоеПоле15"/>
                  <w:enabled/>
                  <w:calcOnExit w:val="0"/>
                  <w:textInput/>
                </w:ffData>
              </w:fldChar>
            </w:r>
            <w:bookmarkStart w:id="5" w:name="ТекстовоеПоле15"/>
            <w:r w:rsidRPr="00375B63">
              <w:rPr>
                <w:sz w:val="22"/>
                <w:szCs w:val="22"/>
              </w:rPr>
              <w:instrText xml:space="preserve"> FORMTEXT </w:instrText>
            </w:r>
            <w:r w:rsidRPr="00375B63">
              <w:fldChar w:fldCharType="separate"/>
            </w:r>
            <w:r w:rsidR="00CB2A2D" w:rsidRPr="00375B63">
              <w:rPr>
                <w:sz w:val="22"/>
                <w:szCs w:val="22"/>
              </w:rPr>
              <w:t> </w:t>
            </w:r>
            <w:r w:rsidR="00CB2A2D" w:rsidRPr="00375B63">
              <w:rPr>
                <w:sz w:val="22"/>
                <w:szCs w:val="22"/>
              </w:rPr>
              <w:t> </w:t>
            </w:r>
            <w:r w:rsidR="00CB2A2D" w:rsidRPr="00375B63">
              <w:rPr>
                <w:sz w:val="22"/>
                <w:szCs w:val="22"/>
              </w:rPr>
              <w:t> </w:t>
            </w:r>
            <w:r w:rsidR="00CB2A2D" w:rsidRPr="00375B63">
              <w:rPr>
                <w:sz w:val="22"/>
                <w:szCs w:val="22"/>
              </w:rPr>
              <w:t> </w:t>
            </w:r>
            <w:r w:rsidR="00CB2A2D" w:rsidRPr="00375B63">
              <w:rPr>
                <w:sz w:val="22"/>
                <w:szCs w:val="22"/>
              </w:rPr>
              <w:t> </w:t>
            </w:r>
            <w:r w:rsidRPr="00375B63">
              <w:fldChar w:fldCharType="end"/>
            </w:r>
            <w:bookmarkEnd w:id="5"/>
          </w:p>
        </w:tc>
      </w:tr>
      <w:tr w:rsidR="00F1429C" w:rsidRPr="00375B63" w:rsidTr="00F1429C">
        <w:trPr>
          <w:trHeight w:val="454"/>
        </w:trPr>
        <w:tc>
          <w:tcPr>
            <w:tcW w:w="281" w:type="dxa"/>
            <w:tcBorders>
              <w:top w:val="nil"/>
              <w:left w:val="nil"/>
              <w:bottom w:val="nil"/>
              <w:right w:val="nil"/>
            </w:tcBorders>
          </w:tcPr>
          <w:p w:rsidR="00DE009A" w:rsidRPr="00375B63" w:rsidRDefault="00DE009A" w:rsidP="00375B63">
            <w:pPr>
              <w:widowControl w:val="0"/>
              <w:autoSpaceDE w:val="0"/>
              <w:autoSpaceDN w:val="0"/>
              <w:adjustRightInd w:val="0"/>
              <w:jc w:val="both"/>
              <w:rPr>
                <w:sz w:val="22"/>
                <w:szCs w:val="22"/>
              </w:rPr>
            </w:pPr>
            <w:r w:rsidRPr="00375B63">
              <w:rPr>
                <w:sz w:val="22"/>
                <w:szCs w:val="22"/>
              </w:rPr>
              <w:t>2.</w:t>
            </w:r>
          </w:p>
        </w:tc>
        <w:tc>
          <w:tcPr>
            <w:tcW w:w="9465" w:type="dxa"/>
            <w:tcBorders>
              <w:left w:val="nil"/>
              <w:right w:val="nil"/>
            </w:tcBorders>
          </w:tcPr>
          <w:p w:rsidR="00DE009A" w:rsidRPr="00375B63" w:rsidRDefault="006A25F4" w:rsidP="00375B63">
            <w:pPr>
              <w:widowControl w:val="0"/>
              <w:autoSpaceDE w:val="0"/>
              <w:autoSpaceDN w:val="0"/>
              <w:adjustRightInd w:val="0"/>
              <w:jc w:val="both"/>
              <w:rPr>
                <w:sz w:val="22"/>
                <w:szCs w:val="22"/>
              </w:rPr>
            </w:pPr>
            <w:r w:rsidRPr="00375B63">
              <w:fldChar w:fldCharType="begin">
                <w:ffData>
                  <w:name w:val="ТекстовоеПоле15"/>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bl>
    <w:p w:rsidR="00DE009A" w:rsidRPr="00375B63" w:rsidRDefault="00DE009A" w:rsidP="00375B6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созданног</w:t>
      </w:r>
      <w:r w:rsidR="008A7B8E" w:rsidRPr="00375B63">
        <w:rPr>
          <w:rFonts w:ascii="Times New Roman" w:eastAsia="Times New Roman" w:hAnsi="Times New Roman" w:cs="Times New Roman"/>
          <w:lang w:eastAsia="ru-RU"/>
        </w:rPr>
        <w:t xml:space="preserve">о(-ых) творческим трудом Автора </w:t>
      </w:r>
      <w:r w:rsidRPr="00375B63">
        <w:rPr>
          <w:rFonts w:ascii="Times New Roman" w:eastAsia="Times New Roman" w:hAnsi="Times New Roman" w:cs="Times New Roman"/>
          <w:lang w:eastAsia="ru-RU"/>
        </w:rPr>
        <w:t xml:space="preserve">(далее – Произведения), в определенном Сторонами формате и на определенном носителе в обусловленных настоящим Договором пределах на срок действия авторских прав. </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 использование произведения в учебном процессе Университета и иных образовательных учреждений, включение в учебно-методические комплексы, и иные случаи использования произведения, не запрещенные соглашением сторон настоящего договора.</w:t>
      </w:r>
    </w:p>
    <w:p w:rsidR="00DE009A" w:rsidRPr="00375B63" w:rsidRDefault="00DE009A" w:rsidP="00375B63">
      <w:pPr>
        <w:widowControl w:val="0"/>
        <w:autoSpaceDE w:val="0"/>
        <w:autoSpaceDN w:val="0"/>
        <w:adjustRightInd w:val="0"/>
        <w:spacing w:after="0" w:line="240" w:lineRule="auto"/>
        <w:ind w:left="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1.2. Для использования Произведений в пределах, установленных настоящим Договором, Автор передает Университету (</w:t>
      </w:r>
      <w:r w:rsidRPr="00375B63">
        <w:rPr>
          <w:rFonts w:ascii="Times New Roman" w:eastAsia="Times New Roman" w:hAnsi="Times New Roman" w:cs="Times New Roman"/>
          <w:i/>
          <w:u w:val="single"/>
          <w:lang w:eastAsia="ru-RU"/>
        </w:rPr>
        <w:t xml:space="preserve">нужное отметить знаком </w:t>
      </w:r>
      <w:r w:rsidR="0004666C" w:rsidRPr="00375B63">
        <w:rPr>
          <w:rFonts w:ascii="Times New Roman" w:eastAsia="Times New Roman" w:hAnsi="Times New Roman" w:cs="Times New Roman"/>
          <w:i/>
          <w:u w:val="single"/>
          <w:lang w:eastAsia="ru-RU"/>
        </w:rPr>
        <w:t>Х</w:t>
      </w:r>
      <w:r w:rsidRPr="00375B63">
        <w:rPr>
          <w:rFonts w:ascii="Times New Roman" w:eastAsia="Times New Roman" w:hAnsi="Times New Roman" w:cs="Times New Roman"/>
          <w:lang w:eastAsia="ru-RU"/>
        </w:rPr>
        <w:t>):</w:t>
      </w:r>
    </w:p>
    <w:p w:rsidR="00DE009A" w:rsidRPr="00375B63" w:rsidRDefault="004B6FCE" w:rsidP="00375B63">
      <w:pPr>
        <w:widowControl w:val="0"/>
        <w:autoSpaceDE w:val="0"/>
        <w:autoSpaceDN w:val="0"/>
        <w:adjustRightInd w:val="0"/>
        <w:spacing w:after="0" w:line="240" w:lineRule="auto"/>
        <w:ind w:left="1080"/>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fldChar w:fldCharType="begin">
          <w:ffData>
            <w:name w:val="Флажок1"/>
            <w:enabled/>
            <w:calcOnExit w:val="0"/>
            <w:checkBox>
              <w:sizeAuto/>
              <w:default w:val="0"/>
              <w:checked w:val="0"/>
            </w:checkBox>
          </w:ffData>
        </w:fldChar>
      </w:r>
      <w:bookmarkStart w:id="6" w:name="Флажок1"/>
      <w:r w:rsidRPr="00375B63">
        <w:rPr>
          <w:rFonts w:ascii="Times New Roman" w:eastAsia="Times New Roman" w:hAnsi="Times New Roman" w:cs="Times New Roman"/>
          <w:lang w:eastAsia="ru-RU"/>
        </w:rPr>
        <w:instrText xml:space="preserve"> FORMCHECKBOX </w:instrText>
      </w:r>
      <w:r w:rsidR="00A3779D">
        <w:rPr>
          <w:rFonts w:ascii="Times New Roman" w:eastAsia="Times New Roman" w:hAnsi="Times New Roman" w:cs="Times New Roman"/>
          <w:lang w:eastAsia="ru-RU"/>
        </w:rPr>
      </w:r>
      <w:r w:rsidR="00A3779D">
        <w:rPr>
          <w:rFonts w:ascii="Times New Roman" w:eastAsia="Times New Roman" w:hAnsi="Times New Roman" w:cs="Times New Roman"/>
          <w:lang w:eastAsia="ru-RU"/>
        </w:rPr>
        <w:fldChar w:fldCharType="separate"/>
      </w:r>
      <w:r w:rsidRPr="00375B63">
        <w:rPr>
          <w:rFonts w:ascii="Times New Roman" w:eastAsia="Times New Roman" w:hAnsi="Times New Roman" w:cs="Times New Roman"/>
          <w:lang w:eastAsia="ru-RU"/>
        </w:rPr>
        <w:fldChar w:fldCharType="end"/>
      </w:r>
      <w:bookmarkEnd w:id="6"/>
      <w:r w:rsidRPr="00375B63">
        <w:rPr>
          <w:rFonts w:ascii="Times New Roman" w:eastAsia="Times New Roman" w:hAnsi="Times New Roman" w:cs="Times New Roman"/>
          <w:lang w:eastAsia="ru-RU"/>
        </w:rPr>
        <w:t xml:space="preserve"> </w:t>
      </w:r>
      <w:r w:rsidR="00DE009A" w:rsidRPr="00375B63">
        <w:rPr>
          <w:rFonts w:ascii="Times New Roman" w:eastAsia="Times New Roman" w:hAnsi="Times New Roman" w:cs="Times New Roman"/>
          <w:lang w:eastAsia="ru-RU"/>
        </w:rPr>
        <w:t>Произведения в электронной форме.</w:t>
      </w:r>
    </w:p>
    <w:p w:rsidR="00DE009A" w:rsidRPr="00375B63" w:rsidRDefault="004B6FCE" w:rsidP="00375B63">
      <w:pPr>
        <w:widowControl w:val="0"/>
        <w:autoSpaceDE w:val="0"/>
        <w:autoSpaceDN w:val="0"/>
        <w:adjustRightInd w:val="0"/>
        <w:spacing w:after="0" w:line="240" w:lineRule="auto"/>
        <w:ind w:left="1080"/>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fldChar w:fldCharType="begin">
          <w:ffData>
            <w:name w:val="Флажок2"/>
            <w:enabled/>
            <w:calcOnExit w:val="0"/>
            <w:checkBox>
              <w:sizeAuto/>
              <w:default w:val="0"/>
              <w:checked w:val="0"/>
            </w:checkBox>
          </w:ffData>
        </w:fldChar>
      </w:r>
      <w:bookmarkStart w:id="7" w:name="Флажок2"/>
      <w:r w:rsidRPr="00375B63">
        <w:rPr>
          <w:rFonts w:ascii="Times New Roman" w:eastAsia="Times New Roman" w:hAnsi="Times New Roman" w:cs="Times New Roman"/>
          <w:lang w:eastAsia="ru-RU"/>
        </w:rPr>
        <w:instrText xml:space="preserve"> FORMCHECKBOX </w:instrText>
      </w:r>
      <w:r w:rsidR="00A3779D">
        <w:rPr>
          <w:rFonts w:ascii="Times New Roman" w:eastAsia="Times New Roman" w:hAnsi="Times New Roman" w:cs="Times New Roman"/>
          <w:lang w:eastAsia="ru-RU"/>
        </w:rPr>
      </w:r>
      <w:r w:rsidR="00A3779D">
        <w:rPr>
          <w:rFonts w:ascii="Times New Roman" w:eastAsia="Times New Roman" w:hAnsi="Times New Roman" w:cs="Times New Roman"/>
          <w:lang w:eastAsia="ru-RU"/>
        </w:rPr>
        <w:fldChar w:fldCharType="separate"/>
      </w:r>
      <w:r w:rsidRPr="00375B63">
        <w:rPr>
          <w:rFonts w:ascii="Times New Roman" w:eastAsia="Times New Roman" w:hAnsi="Times New Roman" w:cs="Times New Roman"/>
          <w:lang w:eastAsia="ru-RU"/>
        </w:rPr>
        <w:fldChar w:fldCharType="end"/>
      </w:r>
      <w:bookmarkEnd w:id="7"/>
      <w:r w:rsidRPr="00375B63">
        <w:rPr>
          <w:rFonts w:ascii="Times New Roman" w:eastAsia="Times New Roman" w:hAnsi="Times New Roman" w:cs="Times New Roman"/>
          <w:lang w:eastAsia="ru-RU"/>
        </w:rPr>
        <w:t xml:space="preserve"> </w:t>
      </w:r>
      <w:r w:rsidR="00DE009A" w:rsidRPr="00375B63">
        <w:rPr>
          <w:rFonts w:ascii="Times New Roman" w:eastAsia="Times New Roman" w:hAnsi="Times New Roman" w:cs="Times New Roman"/>
          <w:lang w:eastAsia="ru-RU"/>
        </w:rPr>
        <w:t>Произведения в виде Электронных образовательных ресурсов (ЭОР).</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1.</w:t>
      </w:r>
      <w:r w:rsidR="00EE698A" w:rsidRPr="00375B63">
        <w:rPr>
          <w:rFonts w:ascii="Times New Roman" w:eastAsia="Times New Roman" w:hAnsi="Times New Roman" w:cs="Times New Roman"/>
          <w:lang w:eastAsia="ru-RU"/>
        </w:rPr>
        <w:t>3</w:t>
      </w:r>
      <w:r w:rsidRPr="00375B63">
        <w:rPr>
          <w:rFonts w:ascii="Times New Roman" w:eastAsia="Times New Roman" w:hAnsi="Times New Roman" w:cs="Times New Roman"/>
          <w:lang w:eastAsia="ru-RU"/>
        </w:rPr>
        <w:t xml:space="preserve">. Автор </w:t>
      </w:r>
      <w:r w:rsidRPr="00375B63">
        <w:rPr>
          <w:rFonts w:ascii="Times New Roman" w:eastAsia="Times New Roman" w:hAnsi="Times New Roman" w:cs="Times New Roman"/>
          <w:spacing w:val="-10"/>
          <w:lang w:eastAsia="ru-RU"/>
        </w:rPr>
        <w:t xml:space="preserve">гарантирует </w:t>
      </w:r>
      <w:r w:rsidRPr="00375B63">
        <w:rPr>
          <w:rFonts w:ascii="Times New Roman" w:eastAsia="Times New Roman" w:hAnsi="Times New Roman" w:cs="Times New Roman"/>
          <w:spacing w:val="-6"/>
          <w:lang w:eastAsia="ru-RU"/>
        </w:rPr>
        <w:t xml:space="preserve">идентичность передаваемой электронной копии и печатного варианта </w:t>
      </w:r>
      <w:r w:rsidRPr="00375B63">
        <w:rPr>
          <w:rFonts w:ascii="Times New Roman" w:eastAsia="Times New Roman" w:hAnsi="Times New Roman" w:cs="Times New Roman"/>
          <w:lang w:eastAsia="ru-RU"/>
        </w:rPr>
        <w:t>при передаче Произведений в электронной форме.</w:t>
      </w:r>
    </w:p>
    <w:p w:rsidR="00DE009A" w:rsidRPr="00375B63" w:rsidRDefault="00EE698A" w:rsidP="00375B6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1.4</w:t>
      </w:r>
      <w:r w:rsidR="00DE009A" w:rsidRPr="00375B63">
        <w:rPr>
          <w:rFonts w:ascii="Times New Roman" w:eastAsia="Times New Roman" w:hAnsi="Times New Roman" w:cs="Times New Roman"/>
          <w:lang w:eastAsia="ru-RU"/>
        </w:rPr>
        <w:t xml:space="preserve">. Автор гарантирует наличие у него предоставляемых по настоящему договору авторских прав на Произведения. </w:t>
      </w:r>
    </w:p>
    <w:p w:rsidR="00DE009A" w:rsidRPr="00375B63" w:rsidRDefault="00DE009A" w:rsidP="00375B63">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2. ПРАВА И ОБЯЗАННОСТИ СТОРОН</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2.1. По настоящему договору Автор предоставляет Университету следующие права:</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а) право опубликовывать Произведения(-ий) под фирменным наименованием, производственной маркой и товарным знаком Университета. При этом каждый экземпляр Произведения(-ий) должен содержать имена Автора;</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б) право на обнародование Произведения(-ий), т.е.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Произведения(-ий), например, в рекламных целях;</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в) право на воспроизведение Произведения(-ий) (дублирование, тиражирование или иное размножение, т.е. неоднократное придание Произведению(-ям) объективной формы, допускающей его (их) функциональное использование) без ограничения тиража;</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г) право на распространение Произведения(-ий) любым способом, в том числе через Интернет, путем реализации Произведения(-ий) среди конечных пользователей (потребителей, осуществляющих функциональное использование) без ограничений по территории.</w:t>
      </w:r>
    </w:p>
    <w:p w:rsidR="00DE009A" w:rsidRPr="00375B63" w:rsidRDefault="002F0843"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д</w:t>
      </w:r>
      <w:r w:rsidR="00DE009A" w:rsidRPr="00375B63">
        <w:rPr>
          <w:rFonts w:ascii="Times New Roman" w:eastAsia="Times New Roman" w:hAnsi="Times New Roman" w:cs="Times New Roman"/>
          <w:lang w:eastAsia="ru-RU"/>
        </w:rPr>
        <w:t xml:space="preserve">) право на перевод Произведения(-ий); </w:t>
      </w:r>
    </w:p>
    <w:p w:rsidR="00DE009A" w:rsidRPr="00375B63" w:rsidRDefault="002F0843"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е</w:t>
      </w:r>
      <w:r w:rsidR="00DE009A" w:rsidRPr="00375B63">
        <w:rPr>
          <w:rFonts w:ascii="Times New Roman" w:eastAsia="Times New Roman" w:hAnsi="Times New Roman" w:cs="Times New Roman"/>
          <w:lang w:eastAsia="ru-RU"/>
        </w:rPr>
        <w:t>) право на публичное использование Произведения(-ий) и демонстрацию в информационных, рекламных и прочих целях;</w:t>
      </w:r>
    </w:p>
    <w:p w:rsidR="00DE009A" w:rsidRPr="00375B63" w:rsidRDefault="002F0843"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ж</w:t>
      </w:r>
      <w:r w:rsidR="00DE009A" w:rsidRPr="00375B63">
        <w:rPr>
          <w:rFonts w:ascii="Times New Roman" w:eastAsia="Times New Roman" w:hAnsi="Times New Roman" w:cs="Times New Roman"/>
          <w:lang w:eastAsia="ru-RU"/>
        </w:rPr>
        <w:t>) право переуступить на договорных условиях часть полученных по настоящему Договору прав третьим лицам;</w:t>
      </w:r>
    </w:p>
    <w:p w:rsidR="00DE009A" w:rsidRPr="00375B63" w:rsidRDefault="002F0843"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з</w:t>
      </w:r>
      <w:r w:rsidR="00DE009A" w:rsidRPr="00375B63">
        <w:rPr>
          <w:rFonts w:ascii="Times New Roman" w:eastAsia="Times New Roman" w:hAnsi="Times New Roman" w:cs="Times New Roman"/>
          <w:lang w:eastAsia="ru-RU"/>
        </w:rPr>
        <w:t>) все иные права, отнесенные к неисключительным правам, в отношении которых законом допускается передача Произведения(-</w:t>
      </w:r>
      <w:r w:rsidR="008A7B8E" w:rsidRPr="00375B63">
        <w:rPr>
          <w:rFonts w:ascii="Times New Roman" w:eastAsia="Times New Roman" w:hAnsi="Times New Roman" w:cs="Times New Roman"/>
          <w:lang w:eastAsia="ru-RU"/>
        </w:rPr>
        <w:t xml:space="preserve">ий) </w:t>
      </w:r>
      <w:r w:rsidR="00DE009A" w:rsidRPr="00375B63">
        <w:rPr>
          <w:rFonts w:ascii="Times New Roman" w:eastAsia="Times New Roman" w:hAnsi="Times New Roman" w:cs="Times New Roman"/>
          <w:lang w:eastAsia="ru-RU"/>
        </w:rPr>
        <w:t>Автором третьему лицу.</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2.2. Университет обязуется изменять условия предоставления доступа к Произведению(-ям)</w:t>
      </w:r>
      <w:r w:rsidR="008A7B8E" w:rsidRPr="00375B63">
        <w:rPr>
          <w:rFonts w:ascii="Times New Roman" w:eastAsia="Times New Roman" w:hAnsi="Times New Roman" w:cs="Times New Roman"/>
          <w:lang w:eastAsia="ru-RU"/>
        </w:rPr>
        <w:t xml:space="preserve"> </w:t>
      </w:r>
      <w:r w:rsidRPr="00375B63">
        <w:rPr>
          <w:rFonts w:ascii="Times New Roman" w:eastAsia="Times New Roman" w:hAnsi="Times New Roman" w:cs="Times New Roman"/>
          <w:lang w:eastAsia="ru-RU"/>
        </w:rPr>
        <w:t>по требованию Автора, с оформлением соответствующего Дополнительного соглашения к настоящему Договору.</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2.3. Университет обязуется соблюдать предусмотренные действующим законодательством авторские права, права Автора, а также осуществлять их защиту и принимать меры по предупреждению нарушения авторских прав третьими лицами. </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2.4. Дата подписания настоящего Договора является моментом передачи Произведения(-ий) Автором Университету.</w:t>
      </w:r>
    </w:p>
    <w:p w:rsidR="00DE009A" w:rsidRPr="00375B63" w:rsidRDefault="00DE009A" w:rsidP="00375B63">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3. РАСТОРЖЕНИЕ ДОГОВОРА</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3.1. Университет вправе расторгнуть договор в одностороннем порядке в случае, если на момент заключения Автор не обладает авторским правом на предмет договора. </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lastRenderedPageBreak/>
        <w:t xml:space="preserve">3.2. Университет вправе расторгнуть договор в одностороннем порядке в случае, если установит, что преданное Университету Произведение(-ия) в электронной форме не соответствует переданному Произведению(-ям) в печатном виде. </w:t>
      </w:r>
    </w:p>
    <w:p w:rsidR="00DE009A" w:rsidRPr="00375B63" w:rsidRDefault="00DE009A" w:rsidP="00375B63">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4. ПРОЧИЕ УСЛОВИЯ</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4.2. Условия настоящего договора и дополнительных соглашений к нему конфиденциальны и не подлежат разглашению.</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4.2. При не урегулировании в процессе переговоров спорных вопросов споры разрешаются в суде по месту нахождения Университета в порядке, установленном действующим законодательством.</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4.3. Настоящий Договор вступает в силу с момента заключения и действует в течение всего срока действия авторского права на предмет настоящего Договора.</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4.4.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Pr="00375B63">
        <w:rPr>
          <w:rFonts w:ascii="Times New Roman" w:eastAsia="Times New Roman" w:hAnsi="Times New Roman" w:cs="Times New Roman"/>
          <w:lang w:eastAsia="ru-RU"/>
        </w:rPr>
        <w:t>на</w:t>
      </w:r>
      <w:proofErr w:type="gramEnd"/>
      <w:r w:rsidRPr="00375B63">
        <w:rPr>
          <w:rFonts w:ascii="Times New Roman" w:eastAsia="Times New Roman" w:hAnsi="Times New Roman" w:cs="Times New Roman"/>
          <w:lang w:eastAsia="ru-RU"/>
        </w:rPr>
        <w:t xml:space="preserve"> то представителями сторон.</w:t>
      </w:r>
    </w:p>
    <w:p w:rsidR="00DE009A" w:rsidRPr="00375B63" w:rsidRDefault="00DE009A" w:rsidP="00375B6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4.5. Договор составлен в 2-х (двух) экземплярах, по одному для каждой стороны.</w:t>
      </w:r>
    </w:p>
    <w:p w:rsidR="00DE009A" w:rsidRPr="00375B63" w:rsidRDefault="00DE009A" w:rsidP="00375B63">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5. ФОРС-МАЖОР</w:t>
      </w:r>
    </w:p>
    <w:p w:rsidR="00DE009A" w:rsidRPr="00375B63" w:rsidRDefault="00DE009A" w:rsidP="00375B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DE009A" w:rsidRPr="00375B63" w:rsidRDefault="00DE009A" w:rsidP="00375B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5.2. В случае наступления этих обстоятельств Сторона обязана в течение 10 дней уведомить об этом другую Сторону.</w:t>
      </w:r>
    </w:p>
    <w:p w:rsidR="00DE009A" w:rsidRPr="00375B63" w:rsidRDefault="00DE009A" w:rsidP="00375B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5.3. 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непреодолимой силы.</w:t>
      </w:r>
    </w:p>
    <w:p w:rsidR="00DE009A" w:rsidRPr="00375B63" w:rsidRDefault="00DE009A" w:rsidP="00375B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5.4. 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rsidR="004B6FCE" w:rsidRPr="00375B63" w:rsidRDefault="00DE009A" w:rsidP="00375B63">
      <w:pPr>
        <w:autoSpaceDE w:val="0"/>
        <w:autoSpaceDN w:val="0"/>
        <w:adjustRightInd w:val="0"/>
        <w:spacing w:after="0" w:line="240" w:lineRule="auto"/>
        <w:ind w:firstLine="709"/>
        <w:jc w:val="center"/>
        <w:rPr>
          <w:rFonts w:ascii="Times New Roman" w:eastAsia="Times New Roman" w:hAnsi="Times New Roman" w:cs="Times New Roman"/>
          <w:lang w:eastAsia="ru-RU"/>
        </w:rPr>
        <w:sectPr w:rsidR="004B6FCE" w:rsidRPr="00375B63" w:rsidSect="00375B63">
          <w:pgSz w:w="11906" w:h="16838"/>
          <w:pgMar w:top="567" w:right="567" w:bottom="851" w:left="567" w:header="709" w:footer="709" w:gutter="0"/>
          <w:cols w:space="708"/>
          <w:docGrid w:linePitch="360"/>
        </w:sectPr>
      </w:pPr>
      <w:r w:rsidRPr="00375B63">
        <w:rPr>
          <w:rFonts w:ascii="Times New Roman" w:eastAsia="Times New Roman" w:hAnsi="Times New Roman" w:cs="Times New Roman"/>
          <w:lang w:eastAsia="ru-RU"/>
        </w:rPr>
        <w:t>6. АДРЕСА И ПЛАТЕЖНЫЕ РЕКВИЗИТЫ СТОРОН</w:t>
      </w:r>
    </w:p>
    <w:p w:rsidR="00DE009A" w:rsidRPr="00375B63" w:rsidRDefault="00382DA1" w:rsidP="00375B63">
      <w:pPr>
        <w:autoSpaceDE w:val="0"/>
        <w:autoSpaceDN w:val="0"/>
        <w:adjustRightInd w:val="0"/>
        <w:spacing w:after="0" w:line="240" w:lineRule="auto"/>
        <w:ind w:left="851"/>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УНИВЕРСИТЕТ</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Наименование: ФГБОУ ВО ИРНИТУ</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Адрес: г. Иркутск ул. Лермонтова, 83</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ИНН 3812014066</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ОКПО 02068249       КПП 381201001</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УФК по Иркутской области (ФГБОУ </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ВО «ИРНИТУ» л/с 20346X10750) </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БИК 042520001</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Расчетный счет: 40501810000002000001</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Отделение Иркутск г. Иркутск</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Р/с 40501810000002000001</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ОГРН 1023801756120</w:t>
      </w:r>
    </w:p>
    <w:p w:rsidR="00382DA1" w:rsidRPr="00375B63" w:rsidRDefault="00382DA1" w:rsidP="00375B63">
      <w:pPr>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 xml:space="preserve">_________________ </w:t>
      </w:r>
      <w:r w:rsidR="00A3779D">
        <w:rPr>
          <w:rFonts w:ascii="Times New Roman" w:eastAsia="Times New Roman" w:hAnsi="Times New Roman" w:cs="Times New Roman"/>
          <w:lang w:eastAsia="ru-RU"/>
        </w:rPr>
        <w:t>В. В. Смирнов</w:t>
      </w:r>
      <w:r w:rsidRPr="00375B63">
        <w:rPr>
          <w:rFonts w:ascii="Times New Roman" w:eastAsia="Times New Roman" w:hAnsi="Times New Roman" w:cs="Times New Roman"/>
          <w:lang w:eastAsia="ru-RU"/>
        </w:rPr>
        <w:t xml:space="preserve"> </w:t>
      </w:r>
    </w:p>
    <w:p w:rsidR="00382DA1" w:rsidRPr="00375B63" w:rsidRDefault="00956015" w:rsidP="00375B63">
      <w:pPr>
        <w:tabs>
          <w:tab w:val="right" w:pos="1134"/>
        </w:tabs>
        <w:autoSpaceDE w:val="0"/>
        <w:autoSpaceDN w:val="0"/>
        <w:adjustRightInd w:val="0"/>
        <w:spacing w:after="0" w:line="240" w:lineRule="auto"/>
        <w:rPr>
          <w:rFonts w:ascii="Times New Roman" w:eastAsia="Times New Roman" w:hAnsi="Times New Roman" w:cs="Times New Roman"/>
          <w:lang w:eastAsia="ru-RU"/>
        </w:rPr>
      </w:pPr>
      <w:r w:rsidRPr="00375B63">
        <w:rPr>
          <w:rFonts w:ascii="Times New Roman" w:eastAsia="Times New Roman" w:hAnsi="Times New Roman" w:cs="Times New Roman"/>
          <w:lang w:eastAsia="ru-RU"/>
        </w:rPr>
        <w:tab/>
      </w:r>
      <w:r w:rsidR="00382DA1" w:rsidRPr="00375B63">
        <w:rPr>
          <w:rFonts w:ascii="Times New Roman" w:eastAsia="Times New Roman" w:hAnsi="Times New Roman" w:cs="Times New Roman"/>
          <w:lang w:eastAsia="ru-RU"/>
        </w:rPr>
        <w:t>М.П.</w:t>
      </w:r>
    </w:p>
    <w:p w:rsidR="00382DA1" w:rsidRPr="00375B63" w:rsidRDefault="00382DA1" w:rsidP="00375B63">
      <w:pPr>
        <w:autoSpaceDE w:val="0"/>
        <w:autoSpaceDN w:val="0"/>
        <w:adjustRightInd w:val="0"/>
        <w:spacing w:after="0" w:line="240" w:lineRule="auto"/>
        <w:jc w:val="center"/>
        <w:rPr>
          <w:rFonts w:ascii="Times New Roman" w:eastAsia="Times New Roman" w:hAnsi="Times New Roman" w:cs="Times New Roman"/>
          <w:lang w:eastAsia="ru-RU"/>
        </w:rPr>
      </w:pPr>
      <w:r w:rsidRPr="00375B63">
        <w:rPr>
          <w:rFonts w:ascii="Times New Roman" w:eastAsia="Times New Roman" w:hAnsi="Times New Roman" w:cs="Times New Roman"/>
          <w:lang w:eastAsia="ru-RU"/>
        </w:rPr>
        <w:br w:type="column"/>
      </w:r>
      <w:r w:rsidRPr="00375B63">
        <w:rPr>
          <w:rFonts w:ascii="Times New Roman" w:eastAsia="Times New Roman" w:hAnsi="Times New Roman" w:cs="Times New Roman"/>
          <w:lang w:eastAsia="ru-RU"/>
        </w:rPr>
        <w:lastRenderedPageBreak/>
        <w:t>АВТОР</w:t>
      </w:r>
    </w:p>
    <w:p w:rsidR="00382DA1" w:rsidRPr="00375B63" w:rsidRDefault="009E2A1C" w:rsidP="00375B63">
      <w:pPr>
        <w:tabs>
          <w:tab w:val="left" w:pos="4820"/>
        </w:tabs>
        <w:autoSpaceDE w:val="0"/>
        <w:autoSpaceDN w:val="0"/>
        <w:adjustRightInd w:val="0"/>
        <w:spacing w:after="0"/>
        <w:ind w:firstLine="284"/>
        <w:rPr>
          <w:rFonts w:ascii="Times New Roman" w:hAnsi="Times New Roman" w:cs="Times New Roman"/>
          <w:u w:val="single"/>
        </w:rPr>
      </w:pPr>
      <w:r w:rsidRPr="00375B63">
        <w:rPr>
          <w:rFonts w:ascii="Times New Roman" w:hAnsi="Times New Roman" w:cs="Times New Roman"/>
          <w:u w:val="single"/>
        </w:rPr>
        <w:fldChar w:fldCharType="begin">
          <w:ffData>
            <w:name w:val="ТекстовоеПоле6"/>
            <w:enabled/>
            <w:calcOnExit w:val="0"/>
            <w:textInput>
              <w:default w:val="Фамилия Имя Отчество"/>
            </w:textInput>
          </w:ffData>
        </w:fldChar>
      </w:r>
      <w:bookmarkStart w:id="8" w:name="ТекстовоеПоле6"/>
      <w:r w:rsidRPr="00375B63">
        <w:rPr>
          <w:rFonts w:ascii="Times New Roman" w:hAnsi="Times New Roman" w:cs="Times New Roman"/>
          <w:u w:val="single"/>
        </w:rPr>
        <w:instrText xml:space="preserve"> FORMTEXT </w:instrText>
      </w:r>
      <w:r w:rsidRPr="00375B63">
        <w:rPr>
          <w:rFonts w:ascii="Times New Roman" w:hAnsi="Times New Roman" w:cs="Times New Roman"/>
          <w:u w:val="single"/>
        </w:rPr>
      </w:r>
      <w:r w:rsidRPr="00375B63">
        <w:rPr>
          <w:rFonts w:ascii="Times New Roman" w:hAnsi="Times New Roman" w:cs="Times New Roman"/>
          <w:u w:val="single"/>
        </w:rPr>
        <w:fldChar w:fldCharType="separate"/>
      </w:r>
      <w:bookmarkStart w:id="9" w:name="_GoBack"/>
      <w:bookmarkEnd w:id="9"/>
      <w:r w:rsidRPr="00375B63">
        <w:rPr>
          <w:rFonts w:ascii="Times New Roman" w:hAnsi="Times New Roman" w:cs="Times New Roman"/>
          <w:noProof/>
          <w:u w:val="single"/>
        </w:rPr>
        <w:t>Фамилия Имя Отчество</w:t>
      </w:r>
      <w:r w:rsidRPr="00375B63">
        <w:rPr>
          <w:rFonts w:ascii="Times New Roman" w:hAnsi="Times New Roman" w:cs="Times New Roman"/>
          <w:u w:val="single"/>
        </w:rPr>
        <w:fldChar w:fldCharType="end"/>
      </w:r>
      <w:bookmarkEnd w:id="8"/>
      <w:r w:rsidRPr="00375B63">
        <w:rPr>
          <w:rFonts w:ascii="Times New Roman" w:hAnsi="Times New Roman" w:cs="Times New Roman"/>
          <w:u w:val="single"/>
        </w:rPr>
        <w:tab/>
      </w:r>
    </w:p>
    <w:p w:rsidR="00382DA1" w:rsidRPr="00375B63" w:rsidRDefault="00382DA1" w:rsidP="00375B63">
      <w:pPr>
        <w:tabs>
          <w:tab w:val="right" w:pos="4820"/>
        </w:tabs>
        <w:autoSpaceDE w:val="0"/>
        <w:autoSpaceDN w:val="0"/>
        <w:adjustRightInd w:val="0"/>
        <w:spacing w:after="0" w:line="240" w:lineRule="auto"/>
        <w:ind w:left="284"/>
        <w:rPr>
          <w:rFonts w:ascii="Times New Roman" w:eastAsia="Times New Roman" w:hAnsi="Times New Roman" w:cs="Times New Roman"/>
          <w:u w:val="single"/>
          <w:lang w:eastAsia="ru-RU"/>
        </w:rPr>
      </w:pPr>
      <w:r w:rsidRPr="00375B63">
        <w:rPr>
          <w:rFonts w:ascii="Times New Roman" w:eastAsia="Times New Roman" w:hAnsi="Times New Roman" w:cs="Times New Roman"/>
          <w:lang w:eastAsia="ru-RU"/>
        </w:rPr>
        <w:t>Место работы</w:t>
      </w:r>
      <w:r w:rsidR="006F1A11" w:rsidRPr="00375B63">
        <w:rPr>
          <w:rFonts w:ascii="Times New Roman" w:eastAsia="Times New Roman" w:hAnsi="Times New Roman" w:cs="Times New Roman"/>
          <w:lang w:eastAsia="ru-RU"/>
        </w:rPr>
        <w:t>:</w:t>
      </w:r>
      <w:r w:rsidRPr="00375B63">
        <w:rPr>
          <w:rFonts w:ascii="Times New Roman" w:eastAsia="Times New Roman" w:hAnsi="Times New Roman" w:cs="Times New Roman"/>
          <w:lang w:eastAsia="ru-RU"/>
        </w:rPr>
        <w:t xml:space="preserve"> </w:t>
      </w:r>
      <w:r w:rsidR="006F1A11" w:rsidRPr="00375B63">
        <w:rPr>
          <w:rFonts w:ascii="Times New Roman" w:eastAsia="Times New Roman" w:hAnsi="Times New Roman" w:cs="Times New Roman"/>
          <w:u w:val="single"/>
          <w:lang w:eastAsia="ru-RU"/>
        </w:rPr>
        <w:fldChar w:fldCharType="begin">
          <w:ffData>
            <w:name w:val="ТекстовоеПоле7"/>
            <w:enabled/>
            <w:calcOnExit w:val="0"/>
            <w:textInput>
              <w:default w:val="институт, кафедра"/>
            </w:textInput>
          </w:ffData>
        </w:fldChar>
      </w:r>
      <w:bookmarkStart w:id="10" w:name="ТекстовоеПоле7"/>
      <w:r w:rsidR="006F1A11" w:rsidRPr="00375B63">
        <w:rPr>
          <w:rFonts w:ascii="Times New Roman" w:eastAsia="Times New Roman" w:hAnsi="Times New Roman" w:cs="Times New Roman"/>
          <w:u w:val="single"/>
          <w:lang w:eastAsia="ru-RU"/>
        </w:rPr>
        <w:instrText xml:space="preserve"> FORMTEXT </w:instrText>
      </w:r>
      <w:r w:rsidR="006F1A11" w:rsidRPr="00375B63">
        <w:rPr>
          <w:rFonts w:ascii="Times New Roman" w:eastAsia="Times New Roman" w:hAnsi="Times New Roman" w:cs="Times New Roman"/>
          <w:u w:val="single"/>
          <w:lang w:eastAsia="ru-RU"/>
        </w:rPr>
      </w:r>
      <w:r w:rsidR="006F1A11" w:rsidRPr="00375B63">
        <w:rPr>
          <w:rFonts w:ascii="Times New Roman" w:eastAsia="Times New Roman" w:hAnsi="Times New Roman" w:cs="Times New Roman"/>
          <w:u w:val="single"/>
          <w:lang w:eastAsia="ru-RU"/>
        </w:rPr>
        <w:fldChar w:fldCharType="separate"/>
      </w:r>
      <w:r w:rsidR="00492780" w:rsidRPr="00375B63">
        <w:rPr>
          <w:rFonts w:ascii="Times New Roman" w:eastAsia="Times New Roman" w:hAnsi="Times New Roman" w:cs="Times New Roman"/>
          <w:u w:val="single"/>
          <w:lang w:eastAsia="ru-RU"/>
        </w:rPr>
        <w:t>и</w:t>
      </w:r>
      <w:r w:rsidR="006F1A11" w:rsidRPr="00375B63">
        <w:rPr>
          <w:rFonts w:ascii="Times New Roman" w:eastAsia="Times New Roman" w:hAnsi="Times New Roman" w:cs="Times New Roman"/>
          <w:noProof/>
          <w:u w:val="single"/>
          <w:lang w:eastAsia="ru-RU"/>
        </w:rPr>
        <w:t>нститут, кафедра</w:t>
      </w:r>
      <w:r w:rsidR="006F1A11" w:rsidRPr="00375B63">
        <w:rPr>
          <w:rFonts w:ascii="Times New Roman" w:eastAsia="Times New Roman" w:hAnsi="Times New Roman" w:cs="Times New Roman"/>
          <w:u w:val="single"/>
          <w:lang w:eastAsia="ru-RU"/>
        </w:rPr>
        <w:fldChar w:fldCharType="end"/>
      </w:r>
      <w:bookmarkEnd w:id="10"/>
      <w:r w:rsidRPr="00375B63">
        <w:rPr>
          <w:rFonts w:ascii="Times New Roman" w:eastAsia="Times New Roman" w:hAnsi="Times New Roman" w:cs="Times New Roman"/>
          <w:u w:val="single"/>
          <w:lang w:eastAsia="ru-RU"/>
        </w:rPr>
        <w:tab/>
      </w:r>
    </w:p>
    <w:p w:rsidR="00382DA1" w:rsidRPr="00375B63" w:rsidRDefault="00492780" w:rsidP="00375B63">
      <w:pPr>
        <w:tabs>
          <w:tab w:val="right" w:pos="4820"/>
        </w:tabs>
        <w:autoSpaceDE w:val="0"/>
        <w:autoSpaceDN w:val="0"/>
        <w:adjustRightInd w:val="0"/>
        <w:spacing w:after="0" w:line="240" w:lineRule="auto"/>
        <w:ind w:left="284"/>
        <w:rPr>
          <w:rFonts w:ascii="Times New Roman" w:eastAsia="Times New Roman" w:hAnsi="Times New Roman" w:cs="Times New Roman"/>
          <w:u w:val="single"/>
          <w:lang w:eastAsia="ru-RU"/>
        </w:rPr>
      </w:pPr>
      <w:r w:rsidRPr="00375B63">
        <w:rPr>
          <w:rFonts w:ascii="Times New Roman" w:eastAsia="Times New Roman" w:hAnsi="Times New Roman" w:cs="Times New Roman"/>
          <w:lang w:eastAsia="ru-RU"/>
        </w:rPr>
        <w:t>Адрес</w:t>
      </w:r>
      <w:r w:rsidR="00382DA1" w:rsidRPr="00375B63">
        <w:rPr>
          <w:rFonts w:ascii="Times New Roman" w:eastAsia="Times New Roman" w:hAnsi="Times New Roman" w:cs="Times New Roman"/>
          <w:lang w:eastAsia="ru-RU"/>
        </w:rPr>
        <w:t xml:space="preserve"> регистрации </w:t>
      </w:r>
      <w:r w:rsidR="00382DA1" w:rsidRPr="00375B63">
        <w:rPr>
          <w:rFonts w:ascii="Times New Roman" w:eastAsia="Times New Roman" w:hAnsi="Times New Roman" w:cs="Times New Roman"/>
          <w:u w:val="single"/>
          <w:lang w:eastAsia="ru-RU"/>
        </w:rPr>
        <w:fldChar w:fldCharType="begin">
          <w:ffData>
            <w:name w:val="ТекстовоеПоле11"/>
            <w:enabled/>
            <w:calcOnExit w:val="0"/>
            <w:textInput/>
          </w:ffData>
        </w:fldChar>
      </w:r>
      <w:bookmarkStart w:id="11" w:name="ТекстовоеПоле11"/>
      <w:r w:rsidR="00382DA1" w:rsidRPr="00375B63">
        <w:rPr>
          <w:rFonts w:ascii="Times New Roman" w:eastAsia="Times New Roman" w:hAnsi="Times New Roman" w:cs="Times New Roman"/>
          <w:u w:val="single"/>
          <w:lang w:eastAsia="ru-RU"/>
        </w:rPr>
        <w:instrText xml:space="preserve"> FORMTEXT </w:instrText>
      </w:r>
      <w:r w:rsidR="00382DA1" w:rsidRPr="00375B63">
        <w:rPr>
          <w:rFonts w:ascii="Times New Roman" w:eastAsia="Times New Roman" w:hAnsi="Times New Roman" w:cs="Times New Roman"/>
          <w:u w:val="single"/>
          <w:lang w:eastAsia="ru-RU"/>
        </w:rPr>
      </w:r>
      <w:r w:rsidR="00382DA1" w:rsidRPr="00375B63">
        <w:rPr>
          <w:rFonts w:ascii="Times New Roman" w:eastAsia="Times New Roman" w:hAnsi="Times New Roman" w:cs="Times New Roman"/>
          <w:u w:val="single"/>
          <w:lang w:eastAsia="ru-RU"/>
        </w:rPr>
        <w:fldChar w:fldCharType="separate"/>
      </w:r>
      <w:r w:rsidR="0004666C" w:rsidRPr="00375B63">
        <w:rPr>
          <w:rFonts w:ascii="Times New Roman" w:eastAsia="Times New Roman" w:hAnsi="Times New Roman" w:cs="Times New Roman"/>
          <w:u w:val="single"/>
          <w:lang w:eastAsia="ru-RU"/>
        </w:rPr>
        <w:t> </w:t>
      </w:r>
      <w:r w:rsidR="0004666C" w:rsidRPr="00375B63">
        <w:rPr>
          <w:rFonts w:ascii="Times New Roman" w:eastAsia="Times New Roman" w:hAnsi="Times New Roman" w:cs="Times New Roman"/>
          <w:u w:val="single"/>
          <w:lang w:eastAsia="ru-RU"/>
        </w:rPr>
        <w:t> </w:t>
      </w:r>
      <w:r w:rsidR="0004666C" w:rsidRPr="00375B63">
        <w:rPr>
          <w:rFonts w:ascii="Times New Roman" w:eastAsia="Times New Roman" w:hAnsi="Times New Roman" w:cs="Times New Roman"/>
          <w:u w:val="single"/>
          <w:lang w:eastAsia="ru-RU"/>
        </w:rPr>
        <w:t> </w:t>
      </w:r>
      <w:r w:rsidR="00382DA1" w:rsidRPr="00375B63">
        <w:rPr>
          <w:rFonts w:ascii="Times New Roman" w:eastAsia="Times New Roman" w:hAnsi="Times New Roman" w:cs="Times New Roman"/>
          <w:u w:val="single"/>
          <w:lang w:eastAsia="ru-RU"/>
        </w:rPr>
        <w:fldChar w:fldCharType="end"/>
      </w:r>
      <w:bookmarkEnd w:id="11"/>
      <w:r w:rsidR="00382DA1" w:rsidRPr="00375B63">
        <w:rPr>
          <w:rFonts w:ascii="Times New Roman" w:eastAsia="Times New Roman" w:hAnsi="Times New Roman" w:cs="Times New Roman"/>
          <w:u w:val="single"/>
          <w:lang w:eastAsia="ru-RU"/>
        </w:rPr>
        <w:tab/>
      </w:r>
    </w:p>
    <w:p w:rsidR="00956015" w:rsidRPr="00375B63" w:rsidRDefault="00956015" w:rsidP="00375B63">
      <w:pPr>
        <w:tabs>
          <w:tab w:val="right" w:pos="4820"/>
        </w:tabs>
        <w:autoSpaceDE w:val="0"/>
        <w:autoSpaceDN w:val="0"/>
        <w:adjustRightInd w:val="0"/>
        <w:spacing w:after="0" w:line="240" w:lineRule="auto"/>
        <w:ind w:firstLine="284"/>
        <w:rPr>
          <w:rFonts w:ascii="Times New Roman" w:eastAsia="Times New Roman" w:hAnsi="Times New Roman" w:cs="Times New Roman"/>
          <w:lang w:eastAsia="ru-RU"/>
        </w:rPr>
      </w:pPr>
      <w:r w:rsidRPr="00375B63">
        <w:rPr>
          <w:rFonts w:ascii="Times New Roman" w:eastAsia="Times New Roman" w:hAnsi="Times New Roman" w:cs="Times New Roman"/>
          <w:u w:val="single"/>
          <w:lang w:eastAsia="ru-RU"/>
        </w:rPr>
        <w:t>______________</w:t>
      </w:r>
      <w:r w:rsidRPr="00375B63">
        <w:rPr>
          <w:rFonts w:ascii="Times New Roman" w:eastAsia="Times New Roman" w:hAnsi="Times New Roman" w:cs="Times New Roman"/>
          <w:lang w:eastAsia="ru-RU"/>
        </w:rPr>
        <w:t xml:space="preserve"> /</w:t>
      </w:r>
      <w:r w:rsidRPr="00375B63">
        <w:rPr>
          <w:rFonts w:ascii="Times New Roman" w:eastAsia="Times New Roman" w:hAnsi="Times New Roman" w:cs="Times New Roman"/>
          <w:u w:val="single"/>
          <w:lang w:eastAsia="ru-RU"/>
        </w:rPr>
        <w:t xml:space="preserve"> _____________________</w:t>
      </w:r>
      <w:r w:rsidRPr="00375B63">
        <w:rPr>
          <w:rFonts w:ascii="Times New Roman" w:eastAsia="Times New Roman" w:hAnsi="Times New Roman" w:cs="Times New Roman"/>
          <w:lang w:eastAsia="ru-RU"/>
        </w:rPr>
        <w:t>/</w:t>
      </w:r>
    </w:p>
    <w:p w:rsidR="00382DA1" w:rsidRPr="00375B63" w:rsidRDefault="00382DA1" w:rsidP="00375B63">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382DA1" w:rsidRPr="00375B63" w:rsidRDefault="00382DA1" w:rsidP="00375B63">
      <w:pPr>
        <w:autoSpaceDE w:val="0"/>
        <w:autoSpaceDN w:val="0"/>
        <w:adjustRightInd w:val="0"/>
        <w:spacing w:after="0" w:line="240" w:lineRule="auto"/>
        <w:ind w:firstLine="709"/>
        <w:jc w:val="center"/>
        <w:rPr>
          <w:rFonts w:ascii="Times New Roman" w:eastAsia="Times New Roman" w:hAnsi="Times New Roman" w:cs="Times New Roman"/>
          <w:lang w:eastAsia="ru-RU"/>
        </w:rPr>
        <w:sectPr w:rsidR="00382DA1" w:rsidRPr="00375B63" w:rsidSect="009E2A1C">
          <w:type w:val="continuous"/>
          <w:pgSz w:w="11906" w:h="16838"/>
          <w:pgMar w:top="567" w:right="567" w:bottom="567" w:left="1701" w:header="709" w:footer="709" w:gutter="0"/>
          <w:cols w:num="2" w:space="140"/>
          <w:docGrid w:linePitch="360"/>
        </w:sectPr>
      </w:pPr>
    </w:p>
    <w:p w:rsidR="00E04E0C" w:rsidRPr="00375B63" w:rsidRDefault="00E04E0C" w:rsidP="00375B63">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75B63">
        <w:rPr>
          <w:rFonts w:ascii="Times New Roman" w:eastAsia="Times New Roman" w:hAnsi="Times New Roman" w:cs="Times New Roman"/>
          <w:lang w:eastAsia="ru-RU"/>
        </w:rPr>
        <w:br w:type="page"/>
      </w:r>
    </w:p>
    <w:p w:rsidR="00E04E0C" w:rsidRPr="00375B63" w:rsidRDefault="00E04E0C" w:rsidP="00375B63">
      <w:pPr>
        <w:spacing w:after="0"/>
        <w:jc w:val="right"/>
        <w:rPr>
          <w:rFonts w:ascii="Times New Roman" w:hAnsi="Times New Roman" w:cs="Times New Roman"/>
          <w:b/>
        </w:rPr>
      </w:pPr>
      <w:r w:rsidRPr="00375B63">
        <w:rPr>
          <w:rFonts w:ascii="Times New Roman" w:hAnsi="Times New Roman" w:cs="Times New Roman"/>
          <w:b/>
        </w:rPr>
        <w:lastRenderedPageBreak/>
        <w:t>Приложение 1</w:t>
      </w:r>
      <w:r w:rsidRPr="00375B63">
        <w:rPr>
          <w:rFonts w:ascii="Times New Roman" w:hAnsi="Times New Roman" w:cs="Times New Roman"/>
          <w:b/>
        </w:rPr>
        <w:br/>
        <w:t xml:space="preserve">к договору </w:t>
      </w:r>
      <w:proofErr w:type="gramStart"/>
      <w:r w:rsidRPr="00375B63">
        <w:rPr>
          <w:rFonts w:ascii="Times New Roman" w:hAnsi="Times New Roman" w:cs="Times New Roman"/>
          <w:b/>
        </w:rPr>
        <w:t xml:space="preserve">№ </w:t>
      </w:r>
      <w:proofErr w:type="gramEnd"/>
      <w:r w:rsidRPr="00375B63">
        <w:rPr>
          <w:rFonts w:ascii="Times New Roman" w:hAnsi="Times New Roman" w:cs="Times New Roman"/>
          <w:b/>
          <w:u w:val="single"/>
        </w:rPr>
        <w:fldChar w:fldCharType="begin">
          <w:ffData>
            <w:name w:val="ТекстовоеПоле16"/>
            <w:enabled/>
            <w:calcOnExit w:val="0"/>
            <w:textInput/>
          </w:ffData>
        </w:fldChar>
      </w:r>
      <w:bookmarkStart w:id="12" w:name="ТекстовоеПоле16"/>
      <w:r w:rsidRPr="00375B63">
        <w:rPr>
          <w:rFonts w:ascii="Times New Roman" w:hAnsi="Times New Roman" w:cs="Times New Roman"/>
          <w:b/>
          <w:u w:val="single"/>
        </w:rPr>
        <w:instrText xml:space="preserve"> FORMTEXT </w:instrText>
      </w:r>
      <w:r w:rsidRPr="00375B63">
        <w:rPr>
          <w:rFonts w:ascii="Times New Roman" w:hAnsi="Times New Roman" w:cs="Times New Roman"/>
          <w:b/>
          <w:u w:val="single"/>
        </w:rPr>
      </w:r>
      <w:r w:rsidRPr="00375B63">
        <w:rPr>
          <w:rFonts w:ascii="Times New Roman" w:hAnsi="Times New Roman" w:cs="Times New Roman"/>
          <w:b/>
          <w:u w:val="single"/>
        </w:rPr>
        <w:fldChar w:fldCharType="separate"/>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Pr="00375B63">
        <w:rPr>
          <w:rFonts w:ascii="Times New Roman" w:hAnsi="Times New Roman" w:cs="Times New Roman"/>
          <w:b/>
          <w:u w:val="single"/>
        </w:rPr>
        <w:fldChar w:fldCharType="end"/>
      </w:r>
      <w:bookmarkEnd w:id="12"/>
      <w:proofErr w:type="gramStart"/>
      <w:r w:rsidRPr="00375B63">
        <w:rPr>
          <w:rFonts w:ascii="Times New Roman" w:hAnsi="Times New Roman" w:cs="Times New Roman"/>
          <w:b/>
        </w:rPr>
        <w:t xml:space="preserve"> от</w:t>
      </w:r>
      <w:proofErr w:type="gramEnd"/>
      <w:r w:rsidRPr="00375B63">
        <w:rPr>
          <w:rFonts w:ascii="Times New Roman" w:hAnsi="Times New Roman" w:cs="Times New Roman"/>
          <w:b/>
        </w:rPr>
        <w:t xml:space="preserve"> «</w:t>
      </w:r>
      <w:r w:rsidRPr="00375B63">
        <w:rPr>
          <w:rFonts w:ascii="Times New Roman" w:hAnsi="Times New Roman" w:cs="Times New Roman"/>
          <w:b/>
          <w:u w:val="single"/>
        </w:rPr>
        <w:fldChar w:fldCharType="begin">
          <w:ffData>
            <w:name w:val="ТекстовоеПоле17"/>
            <w:enabled/>
            <w:calcOnExit w:val="0"/>
            <w:textInput>
              <w:type w:val="number"/>
              <w:maxLength w:val="2"/>
            </w:textInput>
          </w:ffData>
        </w:fldChar>
      </w:r>
      <w:bookmarkStart w:id="13" w:name="ТекстовоеПоле17"/>
      <w:r w:rsidRPr="00375B63">
        <w:rPr>
          <w:rFonts w:ascii="Times New Roman" w:hAnsi="Times New Roman" w:cs="Times New Roman"/>
          <w:b/>
          <w:u w:val="single"/>
        </w:rPr>
        <w:instrText xml:space="preserve"> FORMTEXT </w:instrText>
      </w:r>
      <w:r w:rsidRPr="00375B63">
        <w:rPr>
          <w:rFonts w:ascii="Times New Roman" w:hAnsi="Times New Roman" w:cs="Times New Roman"/>
          <w:b/>
          <w:u w:val="single"/>
        </w:rPr>
      </w:r>
      <w:r w:rsidRPr="00375B63">
        <w:rPr>
          <w:rFonts w:ascii="Times New Roman" w:hAnsi="Times New Roman" w:cs="Times New Roman"/>
          <w:b/>
          <w:u w:val="single"/>
        </w:rPr>
        <w:fldChar w:fldCharType="separate"/>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Pr="00375B63">
        <w:rPr>
          <w:rFonts w:ascii="Times New Roman" w:hAnsi="Times New Roman" w:cs="Times New Roman"/>
          <w:b/>
          <w:u w:val="single"/>
        </w:rPr>
        <w:fldChar w:fldCharType="end"/>
      </w:r>
      <w:bookmarkEnd w:id="13"/>
      <w:r w:rsidRPr="00375B63">
        <w:rPr>
          <w:rFonts w:ascii="Times New Roman" w:hAnsi="Times New Roman" w:cs="Times New Roman"/>
          <w:b/>
        </w:rPr>
        <w:t>»</w:t>
      </w:r>
      <w:r w:rsidRPr="00375B63">
        <w:rPr>
          <w:rFonts w:ascii="Times New Roman" w:hAnsi="Times New Roman" w:cs="Times New Roman"/>
          <w:b/>
          <w:u w:val="single"/>
        </w:rPr>
        <w:fldChar w:fldCharType="begin">
          <w:ffData>
            <w:name w:val="ТекстовоеПоле18"/>
            <w:enabled/>
            <w:calcOnExit w:val="0"/>
            <w:textInput/>
          </w:ffData>
        </w:fldChar>
      </w:r>
      <w:bookmarkStart w:id="14" w:name="ТекстовоеПоле18"/>
      <w:r w:rsidRPr="00375B63">
        <w:rPr>
          <w:rFonts w:ascii="Times New Roman" w:hAnsi="Times New Roman" w:cs="Times New Roman"/>
          <w:b/>
          <w:u w:val="single"/>
        </w:rPr>
        <w:instrText xml:space="preserve"> FORMTEXT </w:instrText>
      </w:r>
      <w:r w:rsidRPr="00375B63">
        <w:rPr>
          <w:rFonts w:ascii="Times New Roman" w:hAnsi="Times New Roman" w:cs="Times New Roman"/>
          <w:b/>
          <w:u w:val="single"/>
        </w:rPr>
      </w:r>
      <w:r w:rsidRPr="00375B63">
        <w:rPr>
          <w:rFonts w:ascii="Times New Roman" w:hAnsi="Times New Roman" w:cs="Times New Roman"/>
          <w:b/>
          <w:u w:val="single"/>
        </w:rPr>
        <w:fldChar w:fldCharType="separate"/>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Pr="00375B63">
        <w:rPr>
          <w:rFonts w:ascii="Times New Roman" w:hAnsi="Times New Roman" w:cs="Times New Roman"/>
          <w:b/>
          <w:u w:val="single"/>
        </w:rPr>
        <w:fldChar w:fldCharType="end"/>
      </w:r>
      <w:bookmarkEnd w:id="14"/>
      <w:r w:rsidRPr="00375B63">
        <w:rPr>
          <w:rFonts w:ascii="Times New Roman" w:hAnsi="Times New Roman" w:cs="Times New Roman"/>
          <w:b/>
        </w:rPr>
        <w:t xml:space="preserve"> 20</w:t>
      </w:r>
      <w:r w:rsidRPr="00375B63">
        <w:rPr>
          <w:rFonts w:ascii="Times New Roman" w:hAnsi="Times New Roman" w:cs="Times New Roman"/>
          <w:b/>
          <w:u w:val="single"/>
        </w:rPr>
        <w:fldChar w:fldCharType="begin">
          <w:ffData>
            <w:name w:val="ТекстовоеПоле17"/>
            <w:enabled/>
            <w:calcOnExit w:val="0"/>
            <w:textInput>
              <w:type w:val="number"/>
              <w:maxLength w:val="2"/>
            </w:textInput>
          </w:ffData>
        </w:fldChar>
      </w:r>
      <w:r w:rsidRPr="00375B63">
        <w:rPr>
          <w:rFonts w:ascii="Times New Roman" w:hAnsi="Times New Roman" w:cs="Times New Roman"/>
          <w:b/>
          <w:u w:val="single"/>
        </w:rPr>
        <w:instrText xml:space="preserve"> FORMTEXT </w:instrText>
      </w:r>
      <w:r w:rsidRPr="00375B63">
        <w:rPr>
          <w:rFonts w:ascii="Times New Roman" w:hAnsi="Times New Roman" w:cs="Times New Roman"/>
          <w:b/>
          <w:u w:val="single"/>
        </w:rPr>
      </w:r>
      <w:r w:rsidRPr="00375B63">
        <w:rPr>
          <w:rFonts w:ascii="Times New Roman" w:hAnsi="Times New Roman" w:cs="Times New Roman"/>
          <w:b/>
          <w:u w:val="single"/>
        </w:rPr>
        <w:fldChar w:fldCharType="separate"/>
      </w:r>
      <w:r w:rsidR="006E3F5F" w:rsidRPr="00375B63">
        <w:rPr>
          <w:rFonts w:ascii="Times New Roman" w:hAnsi="Times New Roman" w:cs="Times New Roman"/>
          <w:b/>
          <w:u w:val="single"/>
        </w:rPr>
        <w:t> </w:t>
      </w:r>
      <w:r w:rsidR="006E3F5F" w:rsidRPr="00375B63">
        <w:rPr>
          <w:rFonts w:ascii="Times New Roman" w:hAnsi="Times New Roman" w:cs="Times New Roman"/>
          <w:b/>
          <w:u w:val="single"/>
        </w:rPr>
        <w:t> </w:t>
      </w:r>
      <w:r w:rsidRPr="00375B63">
        <w:rPr>
          <w:rFonts w:ascii="Times New Roman" w:hAnsi="Times New Roman" w:cs="Times New Roman"/>
          <w:b/>
          <w:u w:val="single"/>
        </w:rPr>
        <w:fldChar w:fldCharType="end"/>
      </w:r>
      <w:r w:rsidRPr="00375B63">
        <w:rPr>
          <w:rFonts w:ascii="Times New Roman" w:hAnsi="Times New Roman" w:cs="Times New Roman"/>
          <w:b/>
        </w:rPr>
        <w:t xml:space="preserve"> г.</w:t>
      </w:r>
      <w:r w:rsidRPr="00375B63">
        <w:rPr>
          <w:rFonts w:ascii="Times New Roman" w:hAnsi="Times New Roman" w:cs="Times New Roman"/>
          <w:b/>
        </w:rPr>
        <w:br/>
        <w:t>(заполняется в случае заключения договора на 3 и более изданий сразу)</w:t>
      </w:r>
    </w:p>
    <w:p w:rsidR="00E04E0C" w:rsidRPr="00375B63" w:rsidRDefault="00E04E0C" w:rsidP="00375B63">
      <w:pPr>
        <w:spacing w:after="0"/>
        <w:jc w:val="center"/>
        <w:rPr>
          <w:rFonts w:ascii="Times New Roman" w:hAnsi="Times New Roman" w:cs="Times New Roman"/>
        </w:rPr>
      </w:pPr>
      <w:r w:rsidRPr="00375B63">
        <w:rPr>
          <w:rFonts w:ascii="Times New Roman" w:hAnsi="Times New Roman" w:cs="Times New Roman"/>
        </w:rPr>
        <w:t>Перечень научных, учебных и учебно-методических изданий</w:t>
      </w:r>
    </w:p>
    <w:tbl>
      <w:tblPr>
        <w:tblStyle w:val="a4"/>
        <w:tblW w:w="10517" w:type="dxa"/>
        <w:tblInd w:w="-743" w:type="dxa"/>
        <w:tblLayout w:type="fixed"/>
        <w:tblLook w:val="04A0" w:firstRow="1" w:lastRow="0" w:firstColumn="1" w:lastColumn="0" w:noHBand="0" w:noVBand="1"/>
      </w:tblPr>
      <w:tblGrid>
        <w:gridCol w:w="916"/>
        <w:gridCol w:w="7664"/>
        <w:gridCol w:w="1937"/>
      </w:tblGrid>
      <w:tr w:rsidR="00E04E0C" w:rsidRPr="00375B63" w:rsidTr="00CB2A2D">
        <w:tc>
          <w:tcPr>
            <w:tcW w:w="916" w:type="dxa"/>
            <w:vAlign w:val="center"/>
          </w:tcPr>
          <w:p w:rsidR="00E04E0C" w:rsidRPr="00375B63" w:rsidRDefault="00E04E0C" w:rsidP="00375B63">
            <w:pPr>
              <w:jc w:val="center"/>
              <w:rPr>
                <w:b/>
                <w:sz w:val="22"/>
                <w:szCs w:val="22"/>
                <w:lang w:val="en-US"/>
              </w:rPr>
            </w:pPr>
            <w:r w:rsidRPr="00375B63">
              <w:rPr>
                <w:b/>
                <w:sz w:val="22"/>
                <w:szCs w:val="22"/>
              </w:rPr>
              <w:t>№ п/п</w:t>
            </w:r>
          </w:p>
        </w:tc>
        <w:tc>
          <w:tcPr>
            <w:tcW w:w="7664" w:type="dxa"/>
            <w:vAlign w:val="center"/>
          </w:tcPr>
          <w:p w:rsidR="00E04E0C" w:rsidRPr="00375B63" w:rsidRDefault="00E04E0C" w:rsidP="00375B63">
            <w:pPr>
              <w:jc w:val="center"/>
              <w:rPr>
                <w:b/>
                <w:sz w:val="22"/>
                <w:szCs w:val="22"/>
              </w:rPr>
            </w:pPr>
            <w:r w:rsidRPr="00375B63">
              <w:rPr>
                <w:b/>
                <w:sz w:val="22"/>
                <w:szCs w:val="22"/>
              </w:rPr>
              <w:t>Название</w:t>
            </w:r>
          </w:p>
        </w:tc>
        <w:tc>
          <w:tcPr>
            <w:tcW w:w="1937" w:type="dxa"/>
            <w:vAlign w:val="center"/>
          </w:tcPr>
          <w:p w:rsidR="00E04E0C" w:rsidRPr="00375B63" w:rsidRDefault="00E04E0C" w:rsidP="00375B63">
            <w:pPr>
              <w:jc w:val="center"/>
              <w:rPr>
                <w:b/>
                <w:sz w:val="22"/>
                <w:szCs w:val="22"/>
              </w:rPr>
            </w:pPr>
            <w:r w:rsidRPr="00375B63">
              <w:rPr>
                <w:b/>
                <w:sz w:val="22"/>
                <w:szCs w:val="22"/>
              </w:rPr>
              <w:t xml:space="preserve">Инв. </w:t>
            </w:r>
            <w:proofErr w:type="gramStart"/>
            <w:r w:rsidRPr="00375B63">
              <w:rPr>
                <w:b/>
                <w:sz w:val="22"/>
                <w:szCs w:val="22"/>
              </w:rPr>
              <w:t>№</w:t>
            </w:r>
            <w:r w:rsidRPr="00375B63">
              <w:rPr>
                <w:b/>
                <w:sz w:val="22"/>
                <w:szCs w:val="22"/>
              </w:rPr>
              <w:br/>
            </w:r>
            <w:r w:rsidRPr="00375B63">
              <w:rPr>
                <w:sz w:val="22"/>
                <w:szCs w:val="22"/>
              </w:rPr>
              <w:t>(</w:t>
            </w:r>
            <w:proofErr w:type="gramEnd"/>
            <w:r w:rsidRPr="00375B63">
              <w:rPr>
                <w:sz w:val="22"/>
                <w:szCs w:val="22"/>
              </w:rPr>
              <w:t>если есть)</w:t>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006E3F5F" w:rsidRPr="00375B63">
              <w:rPr>
                <w:sz w:val="22"/>
                <w:szCs w:val="22"/>
              </w:rPr>
              <w:t> </w:t>
            </w:r>
            <w:r w:rsidR="006E3F5F" w:rsidRPr="00375B63">
              <w:rPr>
                <w:sz w:val="22"/>
                <w:szCs w:val="22"/>
              </w:rPr>
              <w:t> </w:t>
            </w:r>
            <w:r w:rsidR="006E3F5F" w:rsidRPr="00375B63">
              <w:rPr>
                <w:sz w:val="22"/>
                <w:szCs w:val="22"/>
              </w:rPr>
              <w:t> </w:t>
            </w:r>
            <w:r w:rsidR="006E3F5F" w:rsidRPr="00375B63">
              <w:rPr>
                <w:sz w:val="22"/>
                <w:szCs w:val="22"/>
              </w:rPr>
              <w:t> </w:t>
            </w:r>
            <w:r w:rsidR="006E3F5F" w:rsidRPr="00375B63">
              <w:rPr>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006E3F5F" w:rsidRPr="00375B63">
              <w:rPr>
                <w:sz w:val="22"/>
                <w:szCs w:val="22"/>
              </w:rPr>
              <w:t> </w:t>
            </w:r>
            <w:r w:rsidR="006E3F5F" w:rsidRPr="00375B63">
              <w:rPr>
                <w:sz w:val="22"/>
                <w:szCs w:val="22"/>
              </w:rPr>
              <w:t> </w:t>
            </w:r>
            <w:r w:rsidR="006E3F5F" w:rsidRPr="00375B63">
              <w:rPr>
                <w:sz w:val="22"/>
                <w:szCs w:val="22"/>
              </w:rPr>
              <w:t> </w:t>
            </w:r>
            <w:r w:rsidR="006E3F5F" w:rsidRPr="00375B63">
              <w:rPr>
                <w:sz w:val="22"/>
                <w:szCs w:val="22"/>
              </w:rPr>
              <w:t> </w:t>
            </w:r>
            <w:r w:rsidR="006E3F5F" w:rsidRPr="00375B63">
              <w:rPr>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r w:rsidR="00E04E0C" w:rsidRPr="00375B63" w:rsidTr="00CB2A2D">
        <w:trPr>
          <w:trHeight w:val="624"/>
        </w:trPr>
        <w:tc>
          <w:tcPr>
            <w:tcW w:w="916"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7664"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c>
          <w:tcPr>
            <w:tcW w:w="1937" w:type="dxa"/>
          </w:tcPr>
          <w:p w:rsidR="00E04E0C" w:rsidRPr="00375B63" w:rsidRDefault="00E04E0C" w:rsidP="00375B63">
            <w:pPr>
              <w:rPr>
                <w:sz w:val="22"/>
                <w:szCs w:val="22"/>
              </w:rPr>
            </w:pPr>
            <w:r w:rsidRPr="00375B63">
              <w:fldChar w:fldCharType="begin">
                <w:ffData>
                  <w:name w:val="ТекстовоеПоле16"/>
                  <w:enabled/>
                  <w:calcOnExit w:val="0"/>
                  <w:textInput/>
                </w:ffData>
              </w:fldChar>
            </w:r>
            <w:r w:rsidRPr="00375B63">
              <w:rPr>
                <w:sz w:val="22"/>
                <w:szCs w:val="22"/>
              </w:rPr>
              <w:instrText xml:space="preserve"> FORMTEXT </w:instrText>
            </w:r>
            <w:r w:rsidRPr="00375B63">
              <w:fldChar w:fldCharType="separate"/>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rPr>
                <w:noProof/>
                <w:sz w:val="22"/>
                <w:szCs w:val="22"/>
              </w:rPr>
              <w:t> </w:t>
            </w:r>
            <w:r w:rsidRPr="00375B63">
              <w:fldChar w:fldCharType="end"/>
            </w:r>
          </w:p>
        </w:tc>
      </w:tr>
    </w:tbl>
    <w:p w:rsidR="00E04E0C" w:rsidRPr="00375B63" w:rsidRDefault="00E04E0C" w:rsidP="00375B63">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382DA1" w:rsidRPr="00375B63" w:rsidRDefault="00382DA1" w:rsidP="00375B63">
      <w:pPr>
        <w:autoSpaceDE w:val="0"/>
        <w:autoSpaceDN w:val="0"/>
        <w:adjustRightInd w:val="0"/>
        <w:spacing w:after="0" w:line="240" w:lineRule="auto"/>
        <w:ind w:firstLine="709"/>
        <w:jc w:val="center"/>
        <w:rPr>
          <w:rFonts w:ascii="Times New Roman" w:eastAsia="Times New Roman" w:hAnsi="Times New Roman" w:cs="Times New Roman"/>
          <w:lang w:eastAsia="ru-RU"/>
        </w:rPr>
      </w:pPr>
    </w:p>
    <w:sectPr w:rsidR="00382DA1" w:rsidRPr="00375B63" w:rsidSect="009E2A1C">
      <w:type w:val="continuous"/>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8D4"/>
    <w:multiLevelType w:val="hybridMultilevel"/>
    <w:tmpl w:val="A8BCE1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E06A3"/>
    <w:multiLevelType w:val="hybridMultilevel"/>
    <w:tmpl w:val="83A4A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184229"/>
    <w:multiLevelType w:val="hybridMultilevel"/>
    <w:tmpl w:val="0734C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F90DAE"/>
    <w:multiLevelType w:val="hybridMultilevel"/>
    <w:tmpl w:val="FD684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3117D"/>
    <w:multiLevelType w:val="multilevel"/>
    <w:tmpl w:val="5F468E78"/>
    <w:lvl w:ilvl="0">
      <w:start w:val="1"/>
      <w:numFmt w:val="decimal"/>
      <w:lvlText w:val="%1."/>
      <w:lvlJc w:val="left"/>
      <w:pPr>
        <w:ind w:left="720" w:hanging="360"/>
      </w:pPr>
      <w:rPr>
        <w:rFonts w:hint="default"/>
      </w:rPr>
    </w:lvl>
    <w:lvl w:ilvl="1">
      <w:start w:val="1"/>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4FC754E9"/>
    <w:multiLevelType w:val="hybridMultilevel"/>
    <w:tmpl w:val="5BB0C864"/>
    <w:lvl w:ilvl="0" w:tplc="5C68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A76B10"/>
    <w:multiLevelType w:val="hybridMultilevel"/>
    <w:tmpl w:val="9F2A7CEE"/>
    <w:lvl w:ilvl="0" w:tplc="22A80C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QJzEKjBLteRux/56ELgTPSw2OSR6/DkCCJeXXzXtMXDdsz90D7L4H19dUuhLqCt7dLkLoZ51GcEXaTGtMucAQ==" w:salt="2ldVSYD277S5yz/hIMqn/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C5"/>
    <w:rsid w:val="00037E71"/>
    <w:rsid w:val="0004666C"/>
    <w:rsid w:val="00086609"/>
    <w:rsid w:val="00143DA8"/>
    <w:rsid w:val="001C3C08"/>
    <w:rsid w:val="002F0843"/>
    <w:rsid w:val="003273E9"/>
    <w:rsid w:val="00364A4E"/>
    <w:rsid w:val="00375B63"/>
    <w:rsid w:val="00382DA1"/>
    <w:rsid w:val="003A7138"/>
    <w:rsid w:val="00407FC3"/>
    <w:rsid w:val="00492780"/>
    <w:rsid w:val="004B6FCE"/>
    <w:rsid w:val="00505738"/>
    <w:rsid w:val="00512959"/>
    <w:rsid w:val="00553880"/>
    <w:rsid w:val="00573380"/>
    <w:rsid w:val="005A4509"/>
    <w:rsid w:val="006A25F4"/>
    <w:rsid w:val="006D6C7D"/>
    <w:rsid w:val="006E3F5F"/>
    <w:rsid w:val="006F1A11"/>
    <w:rsid w:val="007041C3"/>
    <w:rsid w:val="007A0657"/>
    <w:rsid w:val="007B6BC1"/>
    <w:rsid w:val="008A6E8F"/>
    <w:rsid w:val="008A7B8E"/>
    <w:rsid w:val="00900131"/>
    <w:rsid w:val="00956015"/>
    <w:rsid w:val="0097062C"/>
    <w:rsid w:val="009E2A1C"/>
    <w:rsid w:val="00A15CDC"/>
    <w:rsid w:val="00A27FF9"/>
    <w:rsid w:val="00A3779D"/>
    <w:rsid w:val="00AD5977"/>
    <w:rsid w:val="00AF30D7"/>
    <w:rsid w:val="00B640D7"/>
    <w:rsid w:val="00C31CC5"/>
    <w:rsid w:val="00CB2A2D"/>
    <w:rsid w:val="00DC5EBE"/>
    <w:rsid w:val="00DE009A"/>
    <w:rsid w:val="00E04E0C"/>
    <w:rsid w:val="00E44E6F"/>
    <w:rsid w:val="00E63088"/>
    <w:rsid w:val="00E827D7"/>
    <w:rsid w:val="00EE698A"/>
    <w:rsid w:val="00F1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5D591-7D5A-4DE0-BCA7-69C5A53B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977"/>
    <w:pPr>
      <w:ind w:left="720"/>
      <w:contextualSpacing/>
    </w:pPr>
  </w:style>
  <w:style w:type="table" w:styleId="a4">
    <w:name w:val="Table Grid"/>
    <w:basedOn w:val="a1"/>
    <w:uiPriority w:val="59"/>
    <w:rsid w:val="00DE00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E698A"/>
    <w:rPr>
      <w:sz w:val="16"/>
      <w:szCs w:val="16"/>
    </w:rPr>
  </w:style>
  <w:style w:type="paragraph" w:styleId="a6">
    <w:name w:val="annotation text"/>
    <w:basedOn w:val="a"/>
    <w:link w:val="a7"/>
    <w:uiPriority w:val="99"/>
    <w:semiHidden/>
    <w:unhideWhenUsed/>
    <w:rsid w:val="00EE698A"/>
    <w:pPr>
      <w:spacing w:line="240" w:lineRule="auto"/>
    </w:pPr>
    <w:rPr>
      <w:sz w:val="20"/>
      <w:szCs w:val="20"/>
    </w:rPr>
  </w:style>
  <w:style w:type="character" w:customStyle="1" w:styleId="a7">
    <w:name w:val="Текст примечания Знак"/>
    <w:basedOn w:val="a0"/>
    <w:link w:val="a6"/>
    <w:uiPriority w:val="99"/>
    <w:semiHidden/>
    <w:rsid w:val="00EE698A"/>
    <w:rPr>
      <w:sz w:val="20"/>
      <w:szCs w:val="20"/>
    </w:rPr>
  </w:style>
  <w:style w:type="paragraph" w:styleId="a8">
    <w:name w:val="annotation subject"/>
    <w:basedOn w:val="a6"/>
    <w:next w:val="a6"/>
    <w:link w:val="a9"/>
    <w:uiPriority w:val="99"/>
    <w:semiHidden/>
    <w:unhideWhenUsed/>
    <w:rsid w:val="00EE698A"/>
    <w:rPr>
      <w:b/>
      <w:bCs/>
    </w:rPr>
  </w:style>
  <w:style w:type="character" w:customStyle="1" w:styleId="a9">
    <w:name w:val="Тема примечания Знак"/>
    <w:basedOn w:val="a7"/>
    <w:link w:val="a8"/>
    <w:uiPriority w:val="99"/>
    <w:semiHidden/>
    <w:rsid w:val="00EE698A"/>
    <w:rPr>
      <w:b/>
      <w:bCs/>
      <w:sz w:val="20"/>
      <w:szCs w:val="20"/>
    </w:rPr>
  </w:style>
  <w:style w:type="paragraph" w:styleId="aa">
    <w:name w:val="Balloon Text"/>
    <w:basedOn w:val="a"/>
    <w:link w:val="ab"/>
    <w:uiPriority w:val="99"/>
    <w:semiHidden/>
    <w:unhideWhenUsed/>
    <w:rsid w:val="00EE698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6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9C7A-34B7-459F-A125-0C932591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Монахова Юлия Сергеевна</cp:lastModifiedBy>
  <cp:revision>30</cp:revision>
  <dcterms:created xsi:type="dcterms:W3CDTF">2016-05-31T02:58:00Z</dcterms:created>
  <dcterms:modified xsi:type="dcterms:W3CDTF">2018-05-08T05:56:00Z</dcterms:modified>
</cp:coreProperties>
</file>